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9E" w:rsidRPr="00284FA4" w:rsidRDefault="00E0339E" w:rsidP="00E0339E">
      <w:pPr>
        <w:jc w:val="center"/>
        <w:rPr>
          <w:rFonts w:ascii="Times New Roman" w:hAnsi="Times New Roman" w:cs="Times New Roman"/>
          <w:color w:val="auto"/>
          <w:sz w:val="32"/>
        </w:rPr>
      </w:pPr>
      <w:r w:rsidRPr="00284FA4">
        <w:rPr>
          <w:rFonts w:ascii="Times New Roman" w:hAnsi="Times New Roman" w:cs="Times New Roman"/>
          <w:noProof/>
          <w:color w:val="auto"/>
          <w:sz w:val="32"/>
          <w:lang w:bidi="ar-SA"/>
        </w:rPr>
        <w:drawing>
          <wp:inline distT="0" distB="0" distL="0" distR="0" wp14:anchorId="18BFDB18" wp14:editId="1344D5F4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9E" w:rsidRPr="00284FA4" w:rsidRDefault="00E0339E" w:rsidP="00E0339E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388"/>
      </w:tblGrid>
      <w:tr w:rsidR="00284FA4" w:rsidRPr="00284FA4" w:rsidTr="00F16BCE">
        <w:trPr>
          <w:trHeight w:val="113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39E" w:rsidRPr="00284FA4" w:rsidRDefault="00E0339E" w:rsidP="00E0339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4F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СЕВЕРО-ЕНИСЕЙСКОГО РАЙОНА</w:t>
            </w:r>
          </w:p>
          <w:p w:rsidR="00E0339E" w:rsidRPr="00284FA4" w:rsidRDefault="00E0339E" w:rsidP="00E0339E">
            <w:pPr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284FA4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ПОСТАНОВЛЕНИЕ</w:t>
            </w:r>
          </w:p>
        </w:tc>
      </w:tr>
      <w:tr w:rsidR="00284FA4" w:rsidRPr="00284FA4" w:rsidTr="00F16BC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284FA4" w:rsidRDefault="00C01F64" w:rsidP="007554FF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84FA4">
              <w:rPr>
                <w:rFonts w:ascii="Times New Roman" w:hAnsi="Times New Roman" w:cs="Times New Roman"/>
                <w:color w:val="auto"/>
                <w:sz w:val="28"/>
              </w:rPr>
              <w:t>«</w:t>
            </w:r>
            <w:r w:rsidR="007554FF">
              <w:rPr>
                <w:rFonts w:ascii="Times New Roman" w:hAnsi="Times New Roman" w:cs="Times New Roman"/>
                <w:color w:val="auto"/>
                <w:sz w:val="28"/>
                <w:u w:val="single"/>
              </w:rPr>
              <w:t>15</w:t>
            </w:r>
            <w:r w:rsidRPr="00284FA4">
              <w:rPr>
                <w:rFonts w:ascii="Times New Roman" w:hAnsi="Times New Roman" w:cs="Times New Roman"/>
                <w:color w:val="auto"/>
                <w:sz w:val="28"/>
              </w:rPr>
              <w:t>»</w:t>
            </w:r>
            <w:r w:rsidR="007554FF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="007554FF">
              <w:rPr>
                <w:rFonts w:ascii="Times New Roman" w:hAnsi="Times New Roman" w:cs="Times New Roman"/>
                <w:color w:val="auto"/>
                <w:sz w:val="28"/>
                <w:u w:val="single"/>
              </w:rPr>
              <w:t xml:space="preserve">февраля </w:t>
            </w:r>
            <w:r w:rsidRPr="00284FA4">
              <w:rPr>
                <w:rFonts w:ascii="Times New Roman" w:hAnsi="Times New Roman" w:cs="Times New Roman"/>
                <w:color w:val="auto"/>
                <w:sz w:val="28"/>
              </w:rPr>
              <w:t>2024</w:t>
            </w:r>
            <w:r w:rsidR="00E0339E" w:rsidRPr="00284FA4">
              <w:rPr>
                <w:rFonts w:ascii="Times New Roman" w:hAnsi="Times New Roman" w:cs="Times New Roman"/>
                <w:color w:val="auto"/>
                <w:sz w:val="28"/>
              </w:rPr>
              <w:t xml:space="preserve"> г.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284FA4" w:rsidRDefault="00F16BCE" w:rsidP="007554FF">
            <w:pPr>
              <w:ind w:firstLine="4288"/>
              <w:rPr>
                <w:rFonts w:ascii="Times New Roman" w:hAnsi="Times New Roman" w:cs="Times New Roman"/>
                <w:color w:val="auto"/>
                <w:sz w:val="20"/>
              </w:rPr>
            </w:pPr>
            <w:r w:rsidRPr="00284FA4">
              <w:rPr>
                <w:rFonts w:ascii="Times New Roman" w:hAnsi="Times New Roman" w:cs="Times New Roman"/>
                <w:color w:val="auto"/>
                <w:sz w:val="28"/>
              </w:rPr>
              <w:t>№</w:t>
            </w:r>
            <w:r w:rsidR="007554FF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="007554FF">
              <w:rPr>
                <w:rFonts w:ascii="Times New Roman" w:hAnsi="Times New Roman" w:cs="Times New Roman"/>
                <w:color w:val="auto"/>
                <w:sz w:val="28"/>
                <w:u w:val="single"/>
              </w:rPr>
              <w:t>54-п</w:t>
            </w:r>
          </w:p>
        </w:tc>
      </w:tr>
      <w:tr w:rsidR="00284FA4" w:rsidRPr="00284FA4" w:rsidTr="00F16BCE">
        <w:trPr>
          <w:trHeight w:val="25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284FA4" w:rsidRDefault="00E0339E" w:rsidP="00E033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84FA4">
              <w:rPr>
                <w:rFonts w:ascii="Times New Roman" w:hAnsi="Times New Roman" w:cs="Times New Roman"/>
                <w:color w:val="auto"/>
              </w:rPr>
              <w:t>гп</w:t>
            </w:r>
            <w:proofErr w:type="spellEnd"/>
            <w:r w:rsidRPr="00284FA4">
              <w:rPr>
                <w:rFonts w:ascii="Times New Roman" w:hAnsi="Times New Roman" w:cs="Times New Roman"/>
                <w:color w:val="auto"/>
              </w:rPr>
              <w:t xml:space="preserve"> Северо-Енисейский</w:t>
            </w:r>
          </w:p>
          <w:p w:rsidR="00E0339E" w:rsidRPr="00284FA4" w:rsidRDefault="00E0339E" w:rsidP="00E0339E"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</w:tbl>
    <w:p w:rsidR="00E0339E" w:rsidRPr="00284FA4" w:rsidRDefault="00E0339E" w:rsidP="00E0339E">
      <w:pPr>
        <w:ind w:right="-8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84F2E" w:rsidRPr="00284FA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84FA4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E0339E" w:rsidRPr="00284FA4" w:rsidRDefault="00E0339E" w:rsidP="00E0339E">
      <w:pPr>
        <w:pStyle w:val="a8"/>
        <w:suppressAutoHyphens/>
        <w:spacing w:after="0"/>
        <w:jc w:val="both"/>
        <w:rPr>
          <w:b/>
          <w:sz w:val="28"/>
          <w:szCs w:val="28"/>
        </w:rPr>
      </w:pPr>
    </w:p>
    <w:p w:rsidR="00E0339E" w:rsidRPr="00284FA4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10" w:history="1">
        <w:r w:rsidRPr="00284FA4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или в</w:t>
      </w:r>
      <w:proofErr w:type="gramEnd"/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6298E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руководствуясь распоряжением Правительства Красноярского края от 15.03.2023 № 167-р, статьей 34 Устава муниицпального образования Северо-Енисейский муниципальный район Красноярского края</w:t>
      </w:r>
      <w:r w:rsidR="00F16BCE" w:rsidRPr="00284F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ПОСТАНОВЛЯЮ:</w:t>
      </w:r>
    </w:p>
    <w:p w:rsidR="00E0339E" w:rsidRPr="00284FA4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1. Утвердить административный регламент по пред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оставлению муниципальной услуги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81889" w:rsidRPr="00284FA4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84FA4">
        <w:rPr>
          <w:rFonts w:ascii="Times New Roman" w:hAnsi="Times New Roman" w:cs="Times New Roman"/>
          <w:bCs/>
          <w:color w:val="auto"/>
          <w:sz w:val="28"/>
          <w:szCs w:val="28"/>
        </w:rPr>
        <w:t>» согласно приложению к настоящему постановлению.</w:t>
      </w:r>
    </w:p>
    <w:p w:rsidR="00E0339E" w:rsidRPr="00284FA4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руководителя Комитета по управлению муниципальным имуществом администрации Северо-Енисейского района.</w:t>
      </w:r>
    </w:p>
    <w:p w:rsidR="00E0339E" w:rsidRPr="00284FA4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вступает в силу со дня его опубликования в газете «Северо-Енисейский вестник»</w:t>
      </w:r>
      <w:r w:rsidRPr="00284F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подлежит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размещению на официальном сайте муниципального образования Северо-Енисейский муниципальный район Красноярского края в телекоммуникационной – информационной сети «Интернет» (</w:t>
      </w:r>
      <w:r w:rsidR="0080748D" w:rsidRPr="00284FA4">
        <w:rPr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="0080748D" w:rsidRPr="00284FA4">
        <w:rPr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="0080748D" w:rsidRPr="00284FA4">
        <w:rPr>
          <w:rFonts w:ascii="Times New Roman" w:hAnsi="Times New Roman" w:cs="Times New Roman"/>
          <w:color w:val="auto"/>
          <w:sz w:val="28"/>
          <w:szCs w:val="28"/>
          <w:lang w:val="en-US"/>
        </w:rPr>
        <w:t>admse</w:t>
      </w:r>
      <w:proofErr w:type="spellEnd"/>
      <w:r w:rsidR="0080748D" w:rsidRPr="00284FA4">
        <w:rPr>
          <w:rFonts w:ascii="Times New Roman" w:hAnsi="Times New Roman" w:cs="Times New Roman"/>
          <w:color w:val="auto"/>
          <w:sz w:val="28"/>
          <w:szCs w:val="28"/>
        </w:rPr>
        <w:t>24.</w:t>
      </w:r>
      <w:proofErr w:type="spellStart"/>
      <w:r w:rsidR="0080748D" w:rsidRPr="00284FA4">
        <w:rPr>
          <w:rFonts w:ascii="Times New Roman" w:hAnsi="Times New Roman" w:cs="Times New Roman"/>
          <w:color w:val="auto"/>
          <w:sz w:val="28"/>
          <w:szCs w:val="28"/>
          <w:lang w:val="en-US"/>
        </w:rPr>
        <w:t>gosuslugi</w:t>
      </w:r>
      <w:proofErr w:type="spellEnd"/>
      <w:r w:rsidR="0080748D" w:rsidRPr="00284FA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80748D" w:rsidRPr="00284FA4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284FA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0339E" w:rsidRDefault="00E0339E" w:rsidP="00E0339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18B7" w:rsidRPr="00284FA4" w:rsidRDefault="009A18B7" w:rsidP="00E0339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9A18B7" w:rsidRPr="009A18B7" w:rsidRDefault="009A18B7" w:rsidP="009A18B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8B7">
        <w:rPr>
          <w:rFonts w:ascii="Times New Roman" w:hAnsi="Times New Roman" w:cs="Times New Roman"/>
          <w:color w:val="auto"/>
          <w:sz w:val="28"/>
          <w:szCs w:val="28"/>
        </w:rPr>
        <w:t xml:space="preserve">Временно </w:t>
      </w:r>
      <w:proofErr w:type="gramStart"/>
      <w:r w:rsidRPr="009A18B7">
        <w:rPr>
          <w:rFonts w:ascii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 w:rsidRPr="009A18B7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полномочия</w:t>
      </w:r>
    </w:p>
    <w:p w:rsidR="009A18B7" w:rsidRPr="009A18B7" w:rsidRDefault="009A18B7" w:rsidP="009A18B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8B7">
        <w:rPr>
          <w:rFonts w:ascii="Times New Roman" w:hAnsi="Times New Roman" w:cs="Times New Roman"/>
          <w:color w:val="auto"/>
          <w:sz w:val="28"/>
          <w:szCs w:val="28"/>
        </w:rPr>
        <w:t>Главы Северо-Енисейского района,</w:t>
      </w:r>
    </w:p>
    <w:p w:rsidR="009A18B7" w:rsidRPr="009A18B7" w:rsidRDefault="009A18B7" w:rsidP="009A18B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8B7">
        <w:rPr>
          <w:rFonts w:ascii="Times New Roman" w:hAnsi="Times New Roman" w:cs="Times New Roman"/>
          <w:color w:val="auto"/>
          <w:sz w:val="28"/>
          <w:szCs w:val="28"/>
        </w:rPr>
        <w:t>заместитель главы района</w:t>
      </w:r>
    </w:p>
    <w:p w:rsidR="00E0339E" w:rsidRPr="00284FA4" w:rsidRDefault="009A18B7" w:rsidP="009A18B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8B7">
        <w:rPr>
          <w:rFonts w:ascii="Times New Roman" w:hAnsi="Times New Roman" w:cs="Times New Roman"/>
          <w:color w:val="auto"/>
          <w:sz w:val="28"/>
          <w:szCs w:val="28"/>
        </w:rPr>
        <w:t>по социальным вопросам</w:t>
      </w:r>
      <w:r w:rsidRPr="009A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18B7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</w:t>
      </w:r>
      <w:r w:rsidRPr="009A18B7">
        <w:rPr>
          <w:rFonts w:ascii="Times New Roman" w:hAnsi="Times New Roman" w:cs="Times New Roman"/>
          <w:color w:val="auto"/>
          <w:sz w:val="28"/>
          <w:szCs w:val="28"/>
        </w:rPr>
        <w:t>Е.А. Михалева</w:t>
      </w:r>
    </w:p>
    <w:p w:rsidR="00781889" w:rsidRPr="00284FA4" w:rsidRDefault="00E0339E" w:rsidP="00E0339E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6298E" w:rsidRPr="00284FA4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</w:t>
      </w:r>
    </w:p>
    <w:p w:rsidR="00781889" w:rsidRPr="00284FA4" w:rsidRDefault="00A6298E" w:rsidP="0078188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0339E" w:rsidRPr="00284FA4">
        <w:rPr>
          <w:rFonts w:ascii="Times New Roman" w:hAnsi="Times New Roman" w:cs="Times New Roman"/>
          <w:color w:val="auto"/>
          <w:sz w:val="20"/>
          <w:szCs w:val="20"/>
        </w:rPr>
        <w:t>к постановлению</w:t>
      </w:r>
      <w:r w:rsidR="00781889"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84FA4" w:rsidRPr="00284FA4">
        <w:rPr>
          <w:rFonts w:ascii="Times New Roman" w:hAnsi="Times New Roman" w:cs="Times New Roman"/>
          <w:color w:val="auto"/>
          <w:sz w:val="20"/>
          <w:szCs w:val="20"/>
        </w:rPr>
        <w:t>администрации</w:t>
      </w:r>
    </w:p>
    <w:p w:rsidR="00E0339E" w:rsidRPr="00284FA4" w:rsidRDefault="00E0339E" w:rsidP="0078188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Северо-Енисейского района</w:t>
      </w:r>
    </w:p>
    <w:p w:rsidR="00E0339E" w:rsidRPr="00284FA4" w:rsidRDefault="00E0339E" w:rsidP="00E0339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r w:rsidR="007554FF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15.02.2024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7554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554FF">
        <w:rPr>
          <w:rFonts w:ascii="Times New Roman" w:hAnsi="Times New Roman" w:cs="Times New Roman"/>
          <w:color w:val="auto"/>
          <w:sz w:val="20"/>
          <w:szCs w:val="20"/>
          <w:u w:val="single"/>
        </w:rPr>
        <w:t>54-п</w:t>
      </w:r>
    </w:p>
    <w:p w:rsidR="00E0339E" w:rsidRPr="00284FA4" w:rsidRDefault="00E0339E" w:rsidP="00E033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144"/>
      <w:bookmarkEnd w:id="1"/>
    </w:p>
    <w:p w:rsidR="000B15DB" w:rsidRPr="00284FA4" w:rsidRDefault="000B15DB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0B15DB" w:rsidRPr="00284FA4" w:rsidRDefault="00E0339E" w:rsidP="00781889">
      <w:pPr>
        <w:pStyle w:val="11"/>
        <w:spacing w:after="260"/>
        <w:ind w:firstLine="0"/>
        <w:jc w:val="center"/>
        <w:rPr>
          <w:b/>
          <w:color w:val="auto"/>
        </w:rPr>
      </w:pPr>
      <w:r w:rsidRPr="00284FA4">
        <w:rPr>
          <w:b/>
          <w:bCs/>
          <w:color w:val="auto"/>
        </w:rPr>
        <w:t xml:space="preserve">Административный регламент предоставления </w:t>
      </w:r>
      <w:r w:rsidR="00540DDE" w:rsidRPr="00284FA4">
        <w:rPr>
          <w:b/>
          <w:bCs/>
          <w:color w:val="auto"/>
        </w:rPr>
        <w:t>муниципальной</w:t>
      </w:r>
      <w:r w:rsidRPr="00284FA4">
        <w:rPr>
          <w:b/>
          <w:bCs/>
          <w:color w:val="auto"/>
        </w:rPr>
        <w:t xml:space="preserve"> услуги «</w:t>
      </w:r>
      <w:r w:rsidR="00781889" w:rsidRPr="00284FA4">
        <w:rPr>
          <w:b/>
          <w:color w:val="auto"/>
        </w:rPr>
        <w:t>«</w:t>
      </w:r>
      <w:r w:rsidR="00781889" w:rsidRPr="00284FA4">
        <w:rPr>
          <w:b/>
          <w:bCs/>
          <w:color w:val="auto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81889" w:rsidRPr="00284FA4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284F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FA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1. </w:t>
      </w:r>
      <w:proofErr w:type="gramStart"/>
      <w:r w:rsidRPr="00284FA4">
        <w:rPr>
          <w:sz w:val="28"/>
          <w:szCs w:val="28"/>
        </w:rPr>
        <w:t>Административный регламент предоставления муниципальной услуги «</w:t>
      </w:r>
      <w:r w:rsidRPr="00284FA4">
        <w:rPr>
          <w:bCs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284FA4">
        <w:rPr>
          <w:sz w:val="28"/>
          <w:szCs w:val="28"/>
        </w:rPr>
        <w:t>» (далее – Административный регламент) определяет стандарт предоставления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proofErr w:type="gramEnd"/>
      <w:r w:rsidRPr="00284FA4">
        <w:rPr>
          <w:sz w:val="28"/>
          <w:szCs w:val="28"/>
        </w:rPr>
        <w:t>, в собственность (далее - муниципальная услуга) и устанавливает сроки и последовательность действий (административных процедур) при предоставлении муниципальной услуги.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2. </w:t>
      </w:r>
      <w:proofErr w:type="gramStart"/>
      <w:r w:rsidRPr="00284FA4">
        <w:rPr>
          <w:sz w:val="28"/>
          <w:szCs w:val="28"/>
        </w:rPr>
        <w:t xml:space="preserve">Заявителями являются </w:t>
      </w:r>
      <w:r w:rsidRPr="00284FA4">
        <w:rPr>
          <w:bCs/>
          <w:sz w:val="28"/>
          <w:szCs w:val="28"/>
        </w:rPr>
        <w:t xml:space="preserve">субъекты малого и среднего предпринимательства -  </w:t>
      </w:r>
      <w:r w:rsidRPr="00284FA4">
        <w:rPr>
          <w:sz w:val="28"/>
          <w:szCs w:val="28"/>
        </w:rPr>
        <w:t>юридические лица и физические лица, зарегистрированные в качестве индивидуального предпринимателя без образования юридического лица, сведения о которых содержатся в едином реестре субъектов малого и среднего предпринимательства, физические лица не являющимся индивидуальными предпринимателями и применяющим специальный налоговый режим «Налог на профессиональный доход», являющиеся арендаторами недвижимого имущества, находящегося в муниципальной собственности (далее – заявители).</w:t>
      </w:r>
      <w:proofErr w:type="gramEnd"/>
      <w:r w:rsidRPr="00284FA4">
        <w:rPr>
          <w:sz w:val="28"/>
          <w:szCs w:val="28"/>
        </w:rPr>
        <w:t xml:space="preserve"> Интересы заявителей могут представлять лица, обладающие соответствующими полномочиями (далее – представители).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3. Информация о порядке предоставления муниципальной услуги предоставляется непосредственно в здании </w:t>
      </w:r>
      <w:r w:rsidR="004F320A" w:rsidRPr="00284FA4">
        <w:rPr>
          <w:sz w:val="28"/>
          <w:szCs w:val="28"/>
        </w:rPr>
        <w:t>администрации Северо-Енисейского района</w:t>
      </w:r>
      <w:r w:rsidRPr="00284FA4">
        <w:rPr>
          <w:sz w:val="28"/>
          <w:szCs w:val="28"/>
        </w:rPr>
        <w:t xml:space="preserve"> по адресу: </w:t>
      </w:r>
      <w:proofErr w:type="gramStart"/>
      <w:r w:rsidR="004F320A" w:rsidRPr="00284FA4">
        <w:rPr>
          <w:sz w:val="28"/>
          <w:szCs w:val="28"/>
        </w:rPr>
        <w:t xml:space="preserve">Северо-Енисейский район, гп Северо-Енисейский, ул. Ленина, д. 48, каб. № </w:t>
      </w:r>
      <w:r w:rsidR="004A7A19" w:rsidRPr="00284FA4">
        <w:rPr>
          <w:sz w:val="28"/>
          <w:szCs w:val="28"/>
        </w:rPr>
        <w:t>3</w:t>
      </w:r>
      <w:r w:rsidRPr="00284FA4">
        <w:rPr>
          <w:sz w:val="28"/>
          <w:szCs w:val="28"/>
        </w:rPr>
        <w:t xml:space="preserve"> </w:t>
      </w:r>
      <w:r w:rsidR="004F320A" w:rsidRPr="00284FA4">
        <w:rPr>
          <w:sz w:val="28"/>
          <w:szCs w:val="28"/>
        </w:rPr>
        <w:t>Комитетом по управлению муниципальным имуществом администрации Северо-Енисейского района</w:t>
      </w:r>
      <w:r w:rsidRPr="00284FA4">
        <w:rPr>
          <w:sz w:val="28"/>
          <w:szCs w:val="28"/>
        </w:rPr>
        <w:t xml:space="preserve">, а также с использованием средств телефонной связи, </w:t>
      </w:r>
      <w:r w:rsidRPr="00284FA4">
        <w:rPr>
          <w:sz w:val="28"/>
          <w:szCs w:val="28"/>
        </w:rPr>
        <w:lastRenderedPageBreak/>
        <w:t>электронного информирования, посредством размещения в информационно-телекоммуникационных сетях общего пользования, в том числе на официальном сайте в информаци</w:t>
      </w:r>
      <w:r w:rsidR="004F320A" w:rsidRPr="00284FA4">
        <w:rPr>
          <w:sz w:val="28"/>
          <w:szCs w:val="28"/>
        </w:rPr>
        <w:t>онно-телекоммуникационной сети «</w:t>
      </w:r>
      <w:r w:rsidRPr="00284FA4">
        <w:rPr>
          <w:sz w:val="28"/>
          <w:szCs w:val="28"/>
        </w:rPr>
        <w:t>Интернет</w:t>
      </w:r>
      <w:r w:rsidR="004F320A" w:rsidRPr="00284FA4">
        <w:rPr>
          <w:sz w:val="28"/>
          <w:szCs w:val="28"/>
        </w:rPr>
        <w:t>»</w:t>
      </w:r>
      <w:r w:rsidRPr="00284FA4">
        <w:rPr>
          <w:sz w:val="28"/>
          <w:szCs w:val="28"/>
        </w:rPr>
        <w:t xml:space="preserve"> </w:t>
      </w:r>
      <w:r w:rsidR="004F320A" w:rsidRPr="00284FA4">
        <w:rPr>
          <w:sz w:val="28"/>
          <w:szCs w:val="28"/>
        </w:rPr>
        <w:t>(</w:t>
      </w:r>
      <w:r w:rsidR="004F320A" w:rsidRPr="00284FA4">
        <w:rPr>
          <w:sz w:val="28"/>
          <w:szCs w:val="28"/>
          <w:lang w:val="en-US"/>
        </w:rPr>
        <w:t>www</w:t>
      </w:r>
      <w:r w:rsidR="004F320A" w:rsidRPr="00284FA4">
        <w:rPr>
          <w:sz w:val="28"/>
          <w:szCs w:val="28"/>
        </w:rPr>
        <w:t>.</w:t>
      </w:r>
      <w:proofErr w:type="spellStart"/>
      <w:r w:rsidR="004F320A" w:rsidRPr="00284FA4">
        <w:rPr>
          <w:sz w:val="28"/>
          <w:szCs w:val="28"/>
          <w:lang w:val="en-US"/>
        </w:rPr>
        <w:t>admse</w:t>
      </w:r>
      <w:proofErr w:type="spellEnd"/>
      <w:r w:rsidR="004F320A" w:rsidRPr="00284FA4">
        <w:rPr>
          <w:sz w:val="28"/>
          <w:szCs w:val="28"/>
        </w:rPr>
        <w:t>.</w:t>
      </w:r>
      <w:proofErr w:type="spellStart"/>
      <w:r w:rsidR="004F320A" w:rsidRPr="00284FA4">
        <w:rPr>
          <w:sz w:val="28"/>
          <w:szCs w:val="28"/>
          <w:lang w:val="en-US"/>
        </w:rPr>
        <w:t>ru</w:t>
      </w:r>
      <w:proofErr w:type="spellEnd"/>
      <w:r w:rsidR="004F320A" w:rsidRPr="00284FA4">
        <w:rPr>
          <w:sz w:val="28"/>
          <w:szCs w:val="28"/>
        </w:rPr>
        <w:t>)</w:t>
      </w:r>
      <w:r w:rsidRPr="00284FA4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hyperlink r:id="rId11" w:history="1">
        <w:r w:rsidRPr="00284FA4">
          <w:rPr>
            <w:sz w:val="28"/>
            <w:szCs w:val="28"/>
          </w:rPr>
          <w:t>www.gosuslugi.ru</w:t>
        </w:r>
      </w:hyperlink>
      <w:r w:rsidR="004F320A" w:rsidRPr="00284FA4">
        <w:rPr>
          <w:sz w:val="28"/>
          <w:szCs w:val="28"/>
        </w:rPr>
        <w:t xml:space="preserve"> (далее - Единый</w:t>
      </w:r>
      <w:proofErr w:type="gramEnd"/>
      <w:r w:rsidR="004F320A" w:rsidRPr="00284FA4">
        <w:rPr>
          <w:sz w:val="28"/>
          <w:szCs w:val="28"/>
        </w:rPr>
        <w:t xml:space="preserve"> портал)</w:t>
      </w:r>
      <w:r w:rsidRPr="00284FA4">
        <w:rPr>
          <w:sz w:val="28"/>
          <w:szCs w:val="28"/>
        </w:rPr>
        <w:t>.</w:t>
      </w:r>
    </w:p>
    <w:p w:rsidR="00781889" w:rsidRPr="00284FA4" w:rsidRDefault="004F320A" w:rsidP="004F320A">
      <w:pPr>
        <w:pStyle w:val="23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284FA4">
        <w:rPr>
          <w:rFonts w:eastAsiaTheme="minorEastAsia"/>
          <w:color w:val="auto"/>
          <w:sz w:val="28"/>
          <w:szCs w:val="28"/>
        </w:rPr>
        <w:t>Информация</w:t>
      </w:r>
      <w:r w:rsidR="00781889" w:rsidRPr="00284FA4">
        <w:rPr>
          <w:rFonts w:eastAsiaTheme="minorEastAsia"/>
          <w:color w:val="auto"/>
          <w:sz w:val="28"/>
          <w:szCs w:val="28"/>
        </w:rPr>
        <w:t xml:space="preserve"> о графике работы и справочных телефонах</w:t>
      </w:r>
      <w:r w:rsidRPr="00284FA4">
        <w:rPr>
          <w:rFonts w:eastAsiaTheme="minorEastAsia"/>
          <w:color w:val="auto"/>
          <w:sz w:val="28"/>
          <w:szCs w:val="28"/>
        </w:rPr>
        <w:t xml:space="preserve"> Комитета по управлению муниципальным имуществом администрации Северо-Енисейского района размещена на </w:t>
      </w:r>
      <w:r w:rsidRPr="00284FA4">
        <w:rPr>
          <w:color w:val="auto"/>
          <w:sz w:val="28"/>
          <w:szCs w:val="28"/>
        </w:rPr>
        <w:t>официальном сайте Северо-Енисейского района в информационно-телекоммуникационной сети «Интернет» (</w:t>
      </w:r>
      <w:r w:rsidRPr="00284FA4">
        <w:rPr>
          <w:color w:val="auto"/>
          <w:sz w:val="28"/>
          <w:szCs w:val="28"/>
          <w:lang w:val="en-US"/>
        </w:rPr>
        <w:t>www</w:t>
      </w:r>
      <w:r w:rsidRPr="00284FA4">
        <w:rPr>
          <w:color w:val="auto"/>
          <w:sz w:val="28"/>
          <w:szCs w:val="28"/>
        </w:rPr>
        <w:t>.</w:t>
      </w:r>
      <w:proofErr w:type="spellStart"/>
      <w:r w:rsidRPr="00284FA4">
        <w:rPr>
          <w:color w:val="auto"/>
          <w:sz w:val="28"/>
          <w:szCs w:val="28"/>
          <w:lang w:val="en-US"/>
        </w:rPr>
        <w:t>admse</w:t>
      </w:r>
      <w:proofErr w:type="spellEnd"/>
      <w:r w:rsidRPr="00284FA4">
        <w:rPr>
          <w:color w:val="auto"/>
          <w:sz w:val="28"/>
          <w:szCs w:val="28"/>
        </w:rPr>
        <w:t>.</w:t>
      </w:r>
      <w:proofErr w:type="spellStart"/>
      <w:r w:rsidRPr="00284FA4">
        <w:rPr>
          <w:color w:val="auto"/>
          <w:sz w:val="28"/>
          <w:szCs w:val="28"/>
          <w:lang w:val="en-US"/>
        </w:rPr>
        <w:t>ru</w:t>
      </w:r>
      <w:proofErr w:type="spellEnd"/>
      <w:r w:rsidRPr="00284FA4">
        <w:rPr>
          <w:color w:val="auto"/>
          <w:sz w:val="28"/>
          <w:szCs w:val="28"/>
        </w:rPr>
        <w:t>)</w:t>
      </w:r>
      <w:r w:rsidR="00781889" w:rsidRPr="00284FA4">
        <w:rPr>
          <w:color w:val="auto"/>
          <w:sz w:val="28"/>
          <w:szCs w:val="28"/>
        </w:rPr>
        <w:t>.</w:t>
      </w:r>
    </w:p>
    <w:p w:rsidR="00471702" w:rsidRPr="00284FA4" w:rsidRDefault="00781889" w:rsidP="00471702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4. Устное информирование по предоставлению муниципальной услуги осуществляется </w:t>
      </w:r>
      <w:r w:rsidR="004F320A" w:rsidRPr="00284FA4">
        <w:rPr>
          <w:sz w:val="28"/>
          <w:szCs w:val="28"/>
        </w:rPr>
        <w:t>с понедельника по пятницу с 9</w:t>
      </w:r>
      <w:r w:rsidRPr="00284FA4">
        <w:rPr>
          <w:sz w:val="28"/>
          <w:szCs w:val="28"/>
        </w:rPr>
        <w:t xml:space="preserve">:00 до </w:t>
      </w:r>
      <w:r w:rsidR="004F320A" w:rsidRPr="00284FA4">
        <w:rPr>
          <w:sz w:val="28"/>
          <w:szCs w:val="28"/>
        </w:rPr>
        <w:t>17</w:t>
      </w:r>
      <w:r w:rsidRPr="00284FA4">
        <w:rPr>
          <w:sz w:val="28"/>
          <w:szCs w:val="28"/>
        </w:rPr>
        <w:t>:00; перерыв с 13:00 до 1</w:t>
      </w:r>
      <w:r w:rsidR="004F320A" w:rsidRPr="00284FA4">
        <w:rPr>
          <w:sz w:val="28"/>
          <w:szCs w:val="28"/>
        </w:rPr>
        <w:t>4</w:t>
      </w:r>
      <w:r w:rsidRPr="00284FA4">
        <w:rPr>
          <w:sz w:val="28"/>
          <w:szCs w:val="28"/>
        </w:rPr>
        <w:t>:</w:t>
      </w:r>
      <w:r w:rsidR="004F320A" w:rsidRPr="00284FA4">
        <w:rPr>
          <w:sz w:val="28"/>
          <w:szCs w:val="28"/>
        </w:rPr>
        <w:t>00</w:t>
      </w:r>
      <w:r w:rsidR="00471702" w:rsidRPr="00284FA4">
        <w:rPr>
          <w:sz w:val="28"/>
          <w:szCs w:val="28"/>
        </w:rPr>
        <w:t>.</w:t>
      </w:r>
    </w:p>
    <w:p w:rsidR="00471702" w:rsidRPr="00284FA4" w:rsidRDefault="00781889" w:rsidP="00471702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5. При ответах на телефонные звонки и устные обращения специалист </w:t>
      </w:r>
      <w:r w:rsidR="009125D4" w:rsidRPr="00284FA4">
        <w:rPr>
          <w:sz w:val="28"/>
          <w:szCs w:val="28"/>
        </w:rPr>
        <w:t>Комитета по управлению муниципальным имуществом администрации Северо-Енисейского района</w:t>
      </w:r>
      <w:r w:rsidRPr="00284FA4">
        <w:rPr>
          <w:sz w:val="28"/>
          <w:szCs w:val="28"/>
        </w:rPr>
        <w:t xml:space="preserve"> подробно и в вежливой (корректной) форме информирует обратившихся лиц по вопросам предоставления </w:t>
      </w:r>
      <w:r w:rsidR="009125D4" w:rsidRPr="00284FA4">
        <w:rPr>
          <w:sz w:val="28"/>
          <w:szCs w:val="28"/>
        </w:rPr>
        <w:t>м</w:t>
      </w:r>
      <w:r w:rsidRPr="00284FA4">
        <w:rPr>
          <w:sz w:val="28"/>
          <w:szCs w:val="28"/>
        </w:rPr>
        <w:t>униципальной услуги, обращается к ним на «Вы», проявляет спокойствие и выдержку, дает разъяснения. 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</w:t>
      </w:r>
    </w:p>
    <w:p w:rsidR="00781889" w:rsidRPr="00284FA4" w:rsidRDefault="00781889" w:rsidP="004A7A1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Если для подготовки ответа требуется продолжительное время, Специалист предлагает заявителям обратиться за необходимой информацией в письменном виде</w:t>
      </w:r>
      <w:r w:rsidR="004A7A19"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Специалист не 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6. На информационных стендах, на официальном сайте </w:t>
      </w:r>
      <w:r w:rsidR="004A7A19" w:rsidRPr="00284FA4">
        <w:rPr>
          <w:sz w:val="28"/>
          <w:szCs w:val="28"/>
        </w:rPr>
        <w:t xml:space="preserve">Северо-Енисейского района </w:t>
      </w:r>
      <w:r w:rsidRPr="00284FA4">
        <w:rPr>
          <w:sz w:val="28"/>
          <w:szCs w:val="28"/>
        </w:rPr>
        <w:t xml:space="preserve">в информационно-телекоммуникационной сети </w:t>
      </w:r>
      <w:r w:rsidR="004A7A19" w:rsidRPr="00284FA4">
        <w:rPr>
          <w:sz w:val="28"/>
          <w:szCs w:val="28"/>
        </w:rPr>
        <w:t>«Интернет» (</w:t>
      </w:r>
      <w:r w:rsidR="004A7A19" w:rsidRPr="00284FA4">
        <w:rPr>
          <w:sz w:val="28"/>
          <w:szCs w:val="28"/>
          <w:lang w:val="en-US"/>
        </w:rPr>
        <w:t>www</w:t>
      </w:r>
      <w:r w:rsidR="004A7A19" w:rsidRPr="00284FA4">
        <w:rPr>
          <w:sz w:val="28"/>
          <w:szCs w:val="28"/>
        </w:rPr>
        <w:t>.</w:t>
      </w:r>
      <w:proofErr w:type="spellStart"/>
      <w:r w:rsidR="004A7A19" w:rsidRPr="00284FA4">
        <w:rPr>
          <w:sz w:val="28"/>
          <w:szCs w:val="28"/>
          <w:lang w:val="en-US"/>
        </w:rPr>
        <w:t>admse</w:t>
      </w:r>
      <w:proofErr w:type="spellEnd"/>
      <w:r w:rsidR="004A7A19" w:rsidRPr="00284FA4">
        <w:rPr>
          <w:sz w:val="28"/>
          <w:szCs w:val="28"/>
        </w:rPr>
        <w:t>.</w:t>
      </w:r>
      <w:proofErr w:type="spellStart"/>
      <w:r w:rsidR="004A7A19" w:rsidRPr="00284FA4">
        <w:rPr>
          <w:sz w:val="28"/>
          <w:szCs w:val="28"/>
          <w:lang w:val="en-US"/>
        </w:rPr>
        <w:t>ru</w:t>
      </w:r>
      <w:proofErr w:type="spellEnd"/>
      <w:r w:rsidR="004A7A19" w:rsidRPr="00284FA4">
        <w:rPr>
          <w:sz w:val="28"/>
          <w:szCs w:val="28"/>
        </w:rPr>
        <w:t>)</w:t>
      </w:r>
      <w:r w:rsidRPr="00284FA4">
        <w:rPr>
          <w:sz w:val="28"/>
          <w:szCs w:val="28"/>
        </w:rPr>
        <w:t xml:space="preserve"> размещается информация о порядке предоставления муниципальной услуги, в том числе: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номера телефонов и факса, график работы, адрес электронной почты </w:t>
      </w:r>
      <w:r w:rsidR="004A7A19" w:rsidRPr="00284FA4">
        <w:rPr>
          <w:sz w:val="28"/>
          <w:szCs w:val="28"/>
        </w:rPr>
        <w:t>Комитета по управлению муниципальным имуществом администрации Северо-Енисейского района и администрации Северо-Енисейского района</w:t>
      </w:r>
      <w:r w:rsidRPr="00284FA4">
        <w:rPr>
          <w:sz w:val="28"/>
          <w:szCs w:val="28"/>
        </w:rPr>
        <w:t>;</w:t>
      </w:r>
    </w:p>
    <w:p w:rsidR="00781889" w:rsidRPr="00284FA4" w:rsidRDefault="004A7A1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нормативный правовой</w:t>
      </w:r>
      <w:r w:rsidR="00781889" w:rsidRPr="00284FA4">
        <w:rPr>
          <w:sz w:val="28"/>
          <w:szCs w:val="28"/>
        </w:rPr>
        <w:t xml:space="preserve"> акт, регламентирующи</w:t>
      </w:r>
      <w:r w:rsidRPr="00284FA4">
        <w:rPr>
          <w:sz w:val="28"/>
          <w:szCs w:val="28"/>
        </w:rPr>
        <w:t>й</w:t>
      </w:r>
      <w:r w:rsidR="00781889" w:rsidRPr="00284FA4">
        <w:rPr>
          <w:sz w:val="28"/>
          <w:szCs w:val="28"/>
        </w:rPr>
        <w:t xml:space="preserve"> предоставление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перечень документов, представляемых для получения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перечень оснований для отказа в принятии документов;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перечень оснований для отказа в получении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образцы заполнения документов;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Основными требованиями к информированию заявителей о муниципальной услуге являются: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актуальность, своевременность, доступность и полнота информации;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lastRenderedPageBreak/>
        <w:t>четкость в изложении материалов;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наглядность форм подачи материала.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</w:t>
      </w:r>
      <w:r w:rsidR="004A7A19" w:rsidRPr="00284FA4">
        <w:rPr>
          <w:sz w:val="28"/>
          <w:szCs w:val="28"/>
        </w:rPr>
        <w:t>Главой Северо-Енисейского района.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9. Информация о порядке предоставления муниципальной услуги предоставляется бесплатно.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4FA4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1.</w:t>
      </w:r>
      <w:r w:rsidR="004A7A19" w:rsidRPr="00284FA4">
        <w:rPr>
          <w:sz w:val="28"/>
          <w:szCs w:val="28"/>
        </w:rPr>
        <w:t xml:space="preserve"> В соответствии с настоящим административным р</w:t>
      </w:r>
      <w:r w:rsidRPr="00284FA4">
        <w:rPr>
          <w:sz w:val="28"/>
          <w:szCs w:val="28"/>
        </w:rPr>
        <w:t>егламентом предос</w:t>
      </w:r>
      <w:r w:rsidR="004A7A19" w:rsidRPr="00284FA4">
        <w:rPr>
          <w:sz w:val="28"/>
          <w:szCs w:val="28"/>
        </w:rPr>
        <w:t>тавляется муниципальная услуга «</w:t>
      </w:r>
      <w:r w:rsidRPr="00284FA4">
        <w:rPr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 w:rsidR="008B42F9" w:rsidRPr="00284FA4">
        <w:rPr>
          <w:sz w:val="28"/>
          <w:szCs w:val="28"/>
        </w:rPr>
        <w:t>мого имущества, в собственность»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875D0">
        <w:rPr>
          <w:rFonts w:ascii="Times New Roman" w:hAnsi="Times New Roman" w:cs="Times New Roman"/>
          <w:sz w:val="28"/>
          <w:szCs w:val="28"/>
        </w:rPr>
        <w:t>органа местного самоуправления,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2. Муниципальную услугу предоставляет </w:t>
      </w:r>
      <w:r w:rsidR="008B42F9" w:rsidRPr="00284FA4">
        <w:rPr>
          <w:sz w:val="28"/>
          <w:szCs w:val="28"/>
        </w:rPr>
        <w:t>Комитет по управлению муниципальным имуществом администрации Северо-Енисейского района (далее – Уполномоченный орган)</w:t>
      </w:r>
      <w:r w:rsidRPr="00284FA4">
        <w:rPr>
          <w:sz w:val="28"/>
          <w:szCs w:val="28"/>
        </w:rPr>
        <w:t xml:space="preserve">. 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Описание результата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A82DED" w:rsidP="00781889">
      <w:pPr>
        <w:pStyle w:val="ConsPlusNormal"/>
        <w:ind w:firstLine="540"/>
        <w:jc w:val="both"/>
        <w:rPr>
          <w:sz w:val="28"/>
          <w:szCs w:val="28"/>
        </w:rPr>
      </w:pPr>
      <w:hyperlink r:id="rId12" w:history="1">
        <w:r w:rsidR="008B42F9" w:rsidRPr="00284FA4">
          <w:rPr>
            <w:sz w:val="28"/>
            <w:szCs w:val="28"/>
          </w:rPr>
          <w:t>3</w:t>
        </w:r>
      </w:hyperlink>
      <w:r w:rsidR="00781889" w:rsidRPr="00284FA4">
        <w:rPr>
          <w:sz w:val="28"/>
          <w:szCs w:val="28"/>
        </w:rPr>
        <w:t>. Результатом предос</w:t>
      </w:r>
      <w:r w:rsidR="00284FA4" w:rsidRPr="00284FA4">
        <w:rPr>
          <w:sz w:val="28"/>
          <w:szCs w:val="28"/>
        </w:rPr>
        <w:t>тавления услуги будет являться:</w:t>
      </w:r>
    </w:p>
    <w:p w:rsidR="00781889" w:rsidRPr="00284FA4" w:rsidRDefault="000A4B2A" w:rsidP="000A4B2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>предложение о заключении договора купли-продажи недвижимого имущества (приложение №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>4) и проект договора купли-продажи арендуемого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</w:t>
      </w:r>
      <w:r w:rsidR="008B42F9" w:rsidRPr="00284FA4">
        <w:rPr>
          <w:rFonts w:ascii="Times New Roman" w:hAnsi="Times New Roman" w:cs="Times New Roman"/>
          <w:color w:val="auto"/>
          <w:sz w:val="28"/>
          <w:szCs w:val="28"/>
        </w:rPr>
        <w:t>, в собственность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4FA4" w:rsidRPr="00284FA4">
        <w:rPr>
          <w:rFonts w:ascii="Times New Roman" w:hAnsi="Times New Roman" w:cs="Times New Roman"/>
          <w:color w:val="auto"/>
          <w:sz w:val="28"/>
          <w:szCs w:val="28"/>
        </w:rPr>
        <w:t>5);</w:t>
      </w:r>
    </w:p>
    <w:p w:rsidR="00781889" w:rsidRPr="00284FA4" w:rsidRDefault="00781889" w:rsidP="007818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2) решение об отказе в предоставлении услуги по форме, согласно приложению №</w:t>
      </w:r>
      <w:r w:rsidR="000A4B2A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3).</w:t>
      </w:r>
    </w:p>
    <w:p w:rsidR="00781889" w:rsidRPr="00284FA4" w:rsidRDefault="00781889" w:rsidP="007818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A82DED" w:rsidP="00781889">
      <w:pPr>
        <w:ind w:firstLine="540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13" w:history="1">
        <w:r w:rsidR="008B42F9" w:rsidRPr="00284FA4">
          <w:rPr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. Муниципальная услуга предоставляется в срок </w:t>
      </w:r>
      <w:r w:rsidR="008B42F9" w:rsidRPr="00284FA4">
        <w:rPr>
          <w:rFonts w:ascii="Times New Roman" w:hAnsi="Times New Roman" w:cs="Times New Roman"/>
          <w:color w:val="auto"/>
          <w:sz w:val="28"/>
          <w:szCs w:val="28"/>
        </w:rPr>
        <w:t>не более 4 месяцев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со дня получения </w:t>
      </w:r>
      <w:r w:rsidR="008B42F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поступившего 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заявления в </w:t>
      </w:r>
      <w:r w:rsidR="008B42F9" w:rsidRPr="00284FA4">
        <w:rPr>
          <w:rFonts w:ascii="Times New Roman" w:hAnsi="Times New Roman" w:cs="Times New Roman"/>
          <w:color w:val="auto"/>
          <w:sz w:val="28"/>
          <w:szCs w:val="28"/>
        </w:rPr>
        <w:t>Уполномоченный орган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81889" w:rsidRPr="00284FA4" w:rsidRDefault="00781889" w:rsidP="007818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781889" w:rsidRPr="00284FA4" w:rsidRDefault="00781889" w:rsidP="00781889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8B42F9">
      <w:pPr>
        <w:pStyle w:val="11"/>
        <w:tabs>
          <w:tab w:val="left" w:pos="1195"/>
        </w:tabs>
        <w:spacing w:after="480" w:line="259" w:lineRule="auto"/>
        <w:ind w:firstLine="709"/>
        <w:jc w:val="both"/>
        <w:rPr>
          <w:color w:val="auto"/>
        </w:rPr>
      </w:pPr>
      <w:r w:rsidRPr="00284FA4">
        <w:rPr>
          <w:color w:val="auto"/>
        </w:rPr>
        <w:t xml:space="preserve">4. </w:t>
      </w:r>
      <w:r w:rsidR="008B42F9" w:rsidRPr="00284FA4">
        <w:rPr>
          <w:color w:val="auto"/>
        </w:rPr>
        <w:t xml:space="preserve">Перечень нормативных правовых актов, регулирующих предоставление </w:t>
      </w:r>
      <w:r w:rsidR="008B42F9" w:rsidRPr="00284FA4">
        <w:rPr>
          <w:color w:val="auto"/>
        </w:rPr>
        <w:lastRenderedPageBreak/>
        <w:t>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способы их получения заявителем, порядок их представления</w:t>
      </w:r>
    </w:p>
    <w:p w:rsidR="00781889" w:rsidRPr="00284FA4" w:rsidRDefault="00781889" w:rsidP="00781889">
      <w:pPr>
        <w:pStyle w:val="ConsPlusNormal"/>
        <w:ind w:firstLine="567"/>
        <w:jc w:val="both"/>
        <w:rPr>
          <w:sz w:val="28"/>
          <w:szCs w:val="28"/>
        </w:rPr>
      </w:pPr>
    </w:p>
    <w:bookmarkStart w:id="3" w:name="Par169"/>
    <w:bookmarkEnd w:id="3"/>
    <w:p w:rsidR="00781889" w:rsidRPr="00284FA4" w:rsidRDefault="009A60BA" w:rsidP="00781889">
      <w:pPr>
        <w:ind w:left="20" w:right="1"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instrText xml:space="preserve">HYPERLINK https://login.consultant.ru/link/?req=doc&amp;base=RLAW067&amp;n=100681&amp;date=13.09.2021&amp;dst=100022&amp;field=134 </w:instrTex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. Для получения муниципальной услуги заявитель представляет в </w:t>
      </w:r>
      <w:r w:rsidR="008B42F9" w:rsidRPr="00284FA4">
        <w:rPr>
          <w:rFonts w:ascii="Times New Roman" w:hAnsi="Times New Roman" w:cs="Times New Roman"/>
          <w:color w:val="auto"/>
          <w:sz w:val="28"/>
          <w:szCs w:val="28"/>
        </w:rPr>
        <w:t>Уполномоченный орган</w:t>
      </w:r>
      <w:r w:rsidR="00781889" w:rsidRPr="00284FA4">
        <w:rPr>
          <w:rFonts w:ascii="Times New Roman" w:hAnsi="Times New Roman" w:cs="Times New Roman"/>
          <w:color w:val="auto"/>
          <w:sz w:val="28"/>
          <w:szCs w:val="28"/>
        </w:rPr>
        <w:t>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781889" w:rsidRPr="00284FA4" w:rsidRDefault="00781889" w:rsidP="00781889">
      <w:pPr>
        <w:autoSpaceDE w:val="0"/>
        <w:autoSpaceDN w:val="0"/>
        <w:adjustRightInd w:val="0"/>
        <w:ind w:left="20" w:right="1"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К заявлению о предоставлении муниципальной услуги прилагаются следующие документы:</w:t>
      </w:r>
    </w:p>
    <w:p w:rsidR="00781889" w:rsidRPr="00284FA4" w:rsidRDefault="00781889" w:rsidP="00781889">
      <w:pPr>
        <w:autoSpaceDE w:val="0"/>
        <w:autoSpaceDN w:val="0"/>
        <w:adjustRightInd w:val="0"/>
        <w:ind w:left="20" w:right="1"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1) 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лица, или справка о постановке на учет</w:t>
      </w:r>
      <w:r w:rsidR="000A4B2A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0A4B2A" w:rsidRPr="00284FA4">
        <w:rPr>
          <w:rFonts w:ascii="Times New Roman" w:hAnsi="Times New Roman" w:cs="Times New Roman"/>
          <w:color w:val="auto"/>
          <w:sz w:val="28"/>
          <w:szCs w:val="28"/>
        </w:rPr>
        <w:t>самозанятого</w:t>
      </w:r>
      <w:proofErr w:type="spellEnd"/>
      <w:r w:rsidR="000A4B2A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(КНД 1122035) (Письмо ФНС от 05.06.2019 N СД-4-3/10848)). В ней указываются ф.и.о.</w:t>
      </w:r>
      <w:r w:rsidR="000A4B2A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84FA4">
        <w:rPr>
          <w:rFonts w:ascii="Times New Roman" w:hAnsi="Times New Roman" w:cs="Times New Roman"/>
          <w:color w:val="auto"/>
          <w:sz w:val="28"/>
          <w:szCs w:val="28"/>
        </w:rPr>
        <w:t>самозанятого</w:t>
      </w:r>
      <w:proofErr w:type="spellEnd"/>
      <w:r w:rsidRPr="00284FA4">
        <w:rPr>
          <w:rFonts w:ascii="Times New Roman" w:hAnsi="Times New Roman" w:cs="Times New Roman"/>
          <w:color w:val="auto"/>
          <w:sz w:val="28"/>
          <w:szCs w:val="28"/>
        </w:rPr>
        <w:t>, его ИНН, паспортные данные, адрес места жительства, а также данные о дат</w:t>
      </w:r>
      <w:r w:rsidR="000A4B2A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е постановки на учет в качестве </w:t>
      </w:r>
      <w:proofErr w:type="spellStart"/>
      <w:r w:rsidRPr="00284FA4">
        <w:rPr>
          <w:rFonts w:ascii="Times New Roman" w:hAnsi="Times New Roman" w:cs="Times New Roman"/>
          <w:color w:val="auto"/>
          <w:sz w:val="28"/>
          <w:szCs w:val="28"/>
        </w:rPr>
        <w:t>самозанятого</w:t>
      </w:r>
      <w:proofErr w:type="spellEnd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, наименовании ИФНС, </w:t>
      </w: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которой</w:t>
      </w:r>
      <w:r w:rsidR="000A4B2A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7745C" w:rsidRPr="00284FA4">
        <w:rPr>
          <w:rFonts w:ascii="Times New Roman" w:hAnsi="Times New Roman" w:cs="Times New Roman"/>
          <w:color w:val="auto"/>
          <w:sz w:val="28"/>
          <w:szCs w:val="28"/>
        </w:rPr>
        <w:t>самозанятый</w:t>
      </w:r>
      <w:proofErr w:type="spellEnd"/>
      <w:r w:rsidR="0037745C" w:rsidRPr="00284FA4">
        <w:rPr>
          <w:rFonts w:ascii="Times New Roman" w:hAnsi="Times New Roman" w:cs="Times New Roman"/>
          <w:color w:val="auto"/>
          <w:sz w:val="28"/>
          <w:szCs w:val="28"/>
        </w:rPr>
        <w:t> стоит на учете;</w:t>
      </w:r>
    </w:p>
    <w:p w:rsidR="00781889" w:rsidRPr="00284FA4" w:rsidRDefault="00781889" w:rsidP="00781889">
      <w:pPr>
        <w:autoSpaceDE w:val="0"/>
        <w:autoSpaceDN w:val="0"/>
        <w:adjustRightInd w:val="0"/>
        <w:ind w:left="20" w:right="1"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</w:t>
      </w:r>
      <w:r w:rsidR="0037745C" w:rsidRPr="00284FA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1889" w:rsidRPr="00284FA4" w:rsidRDefault="00781889" w:rsidP="00781889">
      <w:pPr>
        <w:autoSpaceDE w:val="0"/>
        <w:autoSpaceDN w:val="0"/>
        <w:adjustRightInd w:val="0"/>
        <w:ind w:right="1"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3)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документов: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4)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5)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6)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7) решение общего собрания учредителей о приобретении в собственность арендуемого имущества</w:t>
      </w:r>
      <w:r w:rsidR="0037745C" w:rsidRPr="00284FA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lastRenderedPageBreak/>
        <w:t>8) выписка из реестра акционеров, заверенная реестродержателем (для акционерных обществ);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9)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6.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7. В заявлении обязательно должен быть указан порядок оплаты (единовременно или в рассрочку), а также срок рассрочки. 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8. В бумажном виде форма заявления может быть получена непосредственно в </w:t>
      </w:r>
      <w:r w:rsidR="004D1BAF" w:rsidRPr="00284FA4">
        <w:rPr>
          <w:rFonts w:ascii="Times New Roman" w:hAnsi="Times New Roman" w:cs="Times New Roman"/>
          <w:color w:val="auto"/>
          <w:sz w:val="28"/>
          <w:szCs w:val="28"/>
        </w:rPr>
        <w:t>Уполномоченном органе</w:t>
      </w:r>
      <w:r w:rsidR="003875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9. Форма заявления доступна для копирования и заполнения в электронном виде на Едином портале государственных и муниципальных услуг, </w:t>
      </w:r>
      <w:r w:rsidR="0037745C" w:rsidRPr="00284FA4">
        <w:rPr>
          <w:rFonts w:ascii="Times New Roman" w:hAnsi="Times New Roman" w:cs="Times New Roman"/>
          <w:color w:val="auto"/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 (</w:t>
      </w:r>
      <w:r w:rsidR="0037745C" w:rsidRPr="00284FA4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37745C" w:rsidRPr="00284FA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37745C" w:rsidRPr="00284FA4">
        <w:rPr>
          <w:rFonts w:ascii="Times New Roman" w:hAnsi="Times New Roman" w:cs="Times New Roman"/>
          <w:color w:val="auto"/>
          <w:sz w:val="28"/>
          <w:szCs w:val="28"/>
          <w:lang w:val="en-US"/>
        </w:rPr>
        <w:t>admse</w:t>
      </w:r>
      <w:proofErr w:type="spellEnd"/>
      <w:r w:rsidR="0037745C" w:rsidRPr="00284FA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37745C" w:rsidRPr="00284FA4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37745C" w:rsidRPr="00284FA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1889" w:rsidRPr="00284FA4" w:rsidRDefault="00781889" w:rsidP="007818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1889" w:rsidRPr="00284FA4" w:rsidRDefault="00781889" w:rsidP="00781889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Исчерпывающий перечень документов, необходимых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 которые заявитель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781889" w:rsidRPr="00284FA4" w:rsidRDefault="00781889" w:rsidP="0078188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10. Заявитель вправе представить по собственной инициативе: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1) сведения из единого государств</w:t>
      </w:r>
      <w:r w:rsidR="003875D0">
        <w:rPr>
          <w:sz w:val="28"/>
          <w:szCs w:val="28"/>
        </w:rPr>
        <w:t>енного реестра юридических лиц;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2) сведения из единого государственного реестра и</w:t>
      </w:r>
      <w:r w:rsidR="00284FA4" w:rsidRPr="00284FA4">
        <w:rPr>
          <w:sz w:val="28"/>
          <w:szCs w:val="28"/>
        </w:rPr>
        <w:t>ндивидуальных предпринимателей;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3) копии документов, подтверждающих внесение арендной платы в соответствии с установленными договорами сроками платежей</w:t>
      </w:r>
      <w:r w:rsidR="0037745C"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4)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Сведения, указанные в подпунктах 1 и 2 могут быть получены</w:t>
      </w:r>
      <w:r w:rsidR="0037745C" w:rsidRPr="00284FA4">
        <w:rPr>
          <w:sz w:val="28"/>
          <w:szCs w:val="28"/>
        </w:rPr>
        <w:t xml:space="preserve"> заявителем</w:t>
      </w:r>
      <w:r w:rsidRPr="00284FA4">
        <w:rPr>
          <w:sz w:val="28"/>
          <w:szCs w:val="28"/>
        </w:rPr>
        <w:t xml:space="preserve"> в налоговых органах. Сведения, указанные в подпунктах 3 и 4, могут быть получены в кредитных организациях (банках), через которые осуществлялись соответствующие платежи.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11.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12. Запрещается требовать от заявителя: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lastRenderedPageBreak/>
        <w:t>2) предста</w:t>
      </w:r>
      <w:r w:rsidR="004D1BAF" w:rsidRPr="00284FA4">
        <w:rPr>
          <w:sz w:val="28"/>
          <w:szCs w:val="28"/>
        </w:rPr>
        <w:t>вления документов и информации</w:t>
      </w:r>
      <w:r w:rsidRPr="00284FA4">
        <w:rPr>
          <w:sz w:val="28"/>
          <w:szCs w:val="28"/>
        </w:rPr>
        <w:t>, которые находятся в распоряжении органов исполнительной власти,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4D1BAF" w:rsidRPr="00284FA4">
        <w:rPr>
          <w:sz w:val="28"/>
          <w:szCs w:val="28"/>
        </w:rPr>
        <w:t>.07.</w:t>
      </w:r>
      <w:r w:rsidRPr="00284FA4">
        <w:rPr>
          <w:sz w:val="28"/>
          <w:szCs w:val="28"/>
        </w:rPr>
        <w:t xml:space="preserve">2010 № 210-ФЗ «Об организации предоставления государственных и муниципальных услуг» </w:t>
      </w:r>
      <w:proofErr w:type="gramStart"/>
      <w:r w:rsidRPr="00284FA4">
        <w:rPr>
          <w:sz w:val="28"/>
          <w:szCs w:val="28"/>
        </w:rPr>
        <w:t xml:space="preserve">( </w:t>
      </w:r>
      <w:proofErr w:type="gramEnd"/>
      <w:r w:rsidRPr="00284FA4">
        <w:rPr>
          <w:sz w:val="28"/>
          <w:szCs w:val="28"/>
        </w:rPr>
        <w:t xml:space="preserve">далее - Федеральный закон «Об организации предоставления государственных и муниципальных услуг») муниципальных услуг, в </w:t>
      </w:r>
      <w:proofErr w:type="gramStart"/>
      <w:r w:rsidRPr="00284FA4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 w:rsidR="004D1BAF" w:rsidRPr="00284FA4">
        <w:rPr>
          <w:sz w:val="28"/>
          <w:szCs w:val="28"/>
        </w:rPr>
        <w:t>Северо-Енисейского района</w:t>
      </w:r>
      <w:r w:rsidRPr="00284FA4">
        <w:rPr>
          <w:sz w:val="28"/>
          <w:szCs w:val="28"/>
        </w:rPr>
        <w:t>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284FA4">
        <w:rPr>
          <w:sz w:val="28"/>
          <w:szCs w:val="28"/>
        </w:rPr>
        <w:t xml:space="preserve"> Заявитель вправе представить указанные документы и информацию по собственной инициативе;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84FA4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84FA4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13. Исчерпывающий перечень оснований для отказа в приеме документов, </w:t>
      </w:r>
      <w:r w:rsidRPr="00284FA4">
        <w:rPr>
          <w:sz w:val="28"/>
          <w:szCs w:val="28"/>
        </w:rPr>
        <w:lastRenderedPageBreak/>
        <w:t>необходимых для предо</w:t>
      </w:r>
      <w:r w:rsidR="00284FA4" w:rsidRPr="00284FA4">
        <w:rPr>
          <w:sz w:val="28"/>
          <w:szCs w:val="28"/>
        </w:rPr>
        <w:t>ставления муниципальной услуги: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1) заявление о предоставлении услуги подано в орган местного самоуправления или организацию, в полномочия которых не в</w:t>
      </w:r>
      <w:r w:rsidR="00284FA4" w:rsidRPr="00284FA4">
        <w:rPr>
          <w:sz w:val="28"/>
          <w:szCs w:val="28"/>
        </w:rPr>
        <w:t>ходит предоставление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2) представление неполного комплекта документов, необход</w:t>
      </w:r>
      <w:r w:rsidR="00284FA4" w:rsidRPr="00284FA4">
        <w:rPr>
          <w:sz w:val="28"/>
          <w:szCs w:val="28"/>
        </w:rPr>
        <w:t>имых для предоставления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3) представленные заявителем документы утратили силу на момент обращения за услугой (документы, удостоверяющие личность, документы, подтвержда</w:t>
      </w:r>
      <w:r w:rsidR="00284FA4" w:rsidRPr="00284FA4">
        <w:rPr>
          <w:sz w:val="28"/>
          <w:szCs w:val="28"/>
        </w:rPr>
        <w:t>ющие полномочия представителя);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4) представленные заявителем документы содержат подчистки и исправления текста, не заверенные в порядке, установленном законода</w:t>
      </w:r>
      <w:r w:rsidR="003875D0">
        <w:rPr>
          <w:sz w:val="28"/>
          <w:szCs w:val="28"/>
        </w:rPr>
        <w:t>тельством Российской Федерации;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="00284FA4" w:rsidRPr="00284FA4">
        <w:rPr>
          <w:sz w:val="28"/>
          <w:szCs w:val="28"/>
        </w:rPr>
        <w:t>нтах для предоставления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6) неполное заполнение полей в форме заявления, в том ч</w:t>
      </w:r>
      <w:r w:rsidR="00284FA4" w:rsidRPr="00284FA4">
        <w:rPr>
          <w:sz w:val="28"/>
          <w:szCs w:val="28"/>
        </w:rPr>
        <w:t>исле в форме заявления на ЕПГУ;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8) несоблюдение установленных ста</w:t>
      </w:r>
      <w:r w:rsidR="004D1BAF" w:rsidRPr="00284FA4">
        <w:rPr>
          <w:sz w:val="28"/>
          <w:szCs w:val="28"/>
        </w:rPr>
        <w:t>тьей 11 Федерального закона от 06.04.</w:t>
      </w:r>
      <w:r w:rsidRPr="00284FA4">
        <w:rPr>
          <w:sz w:val="28"/>
          <w:szCs w:val="28"/>
        </w:rPr>
        <w:t>2011  № 63-ФЗ «Об электронной подписи» условий признания действительности, усиленной квалифицированной электронной подписи.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 (или) отказа в предоставлении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bookmarkStart w:id="4" w:name="Par220"/>
      <w:bookmarkEnd w:id="4"/>
      <w:r w:rsidRPr="00284FA4">
        <w:rPr>
          <w:sz w:val="28"/>
          <w:szCs w:val="28"/>
        </w:rPr>
        <w:t>14. Приостановление предоставления муниципальной услуги не предусмотрено.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15. Основаниями для отказа в предоставлении муниципальной услуги являются: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1) заявитель не относится к кругу лиц, имеющих право на предо</w:t>
      </w:r>
      <w:r w:rsidR="003875D0">
        <w:rPr>
          <w:sz w:val="28"/>
          <w:szCs w:val="28"/>
        </w:rPr>
        <w:t>ставление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2) сведения, указанные в запросе о предоставлении муниципальной услуги, не соответствуют сведениям, содержащимся </w:t>
      </w:r>
      <w:r w:rsidR="003875D0">
        <w:rPr>
          <w:sz w:val="28"/>
          <w:szCs w:val="28"/>
        </w:rPr>
        <w:t>в договоре аренды недвижимости;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3) сведения об объекте недвижимости, указанные в запросе, не соответствуют сведениям из единого государ</w:t>
      </w:r>
      <w:r w:rsidR="003875D0">
        <w:rPr>
          <w:sz w:val="28"/>
          <w:szCs w:val="28"/>
        </w:rPr>
        <w:t>ственного реестра недвижимости;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4) отсутствие решения уполномоченного органа управления заявителя о приобретении в собст</w:t>
      </w:r>
      <w:r w:rsidR="003875D0">
        <w:rPr>
          <w:sz w:val="28"/>
          <w:szCs w:val="28"/>
        </w:rPr>
        <w:t>венность арендуемого имущества;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5) представленная заявителем (юридическим лицом – акционерным обществом) выписка из реестра акционеров не содержит информацию об акционера</w:t>
      </w:r>
      <w:r w:rsidR="003875D0">
        <w:rPr>
          <w:sz w:val="28"/>
          <w:szCs w:val="28"/>
        </w:rPr>
        <w:t>х и их долях;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84FA4">
        <w:rPr>
          <w:sz w:val="28"/>
          <w:szCs w:val="28"/>
        </w:rPr>
        <w:t>6)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</w:t>
      </w:r>
      <w:proofErr w:type="gramEnd"/>
      <w:r w:rsidRPr="00284FA4">
        <w:rPr>
          <w:sz w:val="28"/>
          <w:szCs w:val="28"/>
        </w:rPr>
        <w:t xml:space="preserve"> в соответствии с частью 4 статьи 18 Федерального закона от 24</w:t>
      </w:r>
      <w:r w:rsidR="004D1BAF" w:rsidRPr="00284FA4">
        <w:rPr>
          <w:sz w:val="28"/>
          <w:szCs w:val="28"/>
        </w:rPr>
        <w:t>.07.</w:t>
      </w:r>
      <w:r w:rsidRPr="00284FA4">
        <w:rPr>
          <w:sz w:val="28"/>
          <w:szCs w:val="28"/>
        </w:rPr>
        <w:t>2007</w:t>
      </w:r>
      <w:r w:rsidR="004D1BAF" w:rsidRPr="00284FA4">
        <w:rPr>
          <w:sz w:val="28"/>
          <w:szCs w:val="28"/>
        </w:rPr>
        <w:t xml:space="preserve"> </w:t>
      </w:r>
      <w:r w:rsidRPr="00284FA4">
        <w:rPr>
          <w:sz w:val="28"/>
          <w:szCs w:val="28"/>
        </w:rPr>
        <w:t xml:space="preserve">№ 209-ФЗ </w:t>
      </w:r>
      <w:r w:rsidRPr="00284FA4">
        <w:rPr>
          <w:rFonts w:eastAsia="Times New Roman"/>
          <w:spacing w:val="1"/>
          <w:sz w:val="28"/>
          <w:szCs w:val="28"/>
        </w:rPr>
        <w:t>«О развитии малого и среднего предпринимательства в Российской Федерации»</w:t>
      </w:r>
      <w:r w:rsidRPr="00284FA4">
        <w:rPr>
          <w:sz w:val="28"/>
          <w:szCs w:val="28"/>
        </w:rPr>
        <w:t xml:space="preserve">) (далее - Федеральный закон от 24 июля 2007 года № 209-ФЗ). </w:t>
      </w:r>
      <w:proofErr w:type="gramStart"/>
      <w:r w:rsidRPr="00284FA4">
        <w:rPr>
          <w:sz w:val="28"/>
          <w:szCs w:val="28"/>
        </w:rPr>
        <w:t xml:space="preserve">Арендуемое имущество на дату подачи заявления не находилось во временном владении и (или) временном </w:t>
      </w:r>
      <w:r w:rsidRPr="00284FA4">
        <w:rPr>
          <w:sz w:val="28"/>
          <w:szCs w:val="28"/>
        </w:rPr>
        <w:lastRenderedPageBreak/>
        <w:t>пользовании заявителя непрерывно в течение трех и более лет в соответствии с договором или договорами аренды такого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</w:t>
      </w:r>
      <w:proofErr w:type="gramEnd"/>
      <w:r w:rsidRPr="00284FA4">
        <w:rPr>
          <w:sz w:val="28"/>
          <w:szCs w:val="28"/>
        </w:rPr>
        <w:t xml:space="preserve"> с частью 4 статьи 18 Федерального закона от 24</w:t>
      </w:r>
      <w:r w:rsidR="004D1BAF" w:rsidRPr="00284FA4">
        <w:rPr>
          <w:sz w:val="28"/>
          <w:szCs w:val="28"/>
        </w:rPr>
        <w:t>.07.</w:t>
      </w:r>
      <w:r w:rsidRPr="00284FA4">
        <w:rPr>
          <w:sz w:val="28"/>
          <w:szCs w:val="28"/>
        </w:rPr>
        <w:t>2007</w:t>
      </w:r>
      <w:r w:rsidR="004D1BAF" w:rsidRPr="00284FA4">
        <w:rPr>
          <w:sz w:val="28"/>
          <w:szCs w:val="28"/>
        </w:rPr>
        <w:t xml:space="preserve"> </w:t>
      </w:r>
      <w:r w:rsidR="00284FA4" w:rsidRPr="00284FA4">
        <w:rPr>
          <w:sz w:val="28"/>
          <w:szCs w:val="28"/>
        </w:rPr>
        <w:t>№ 209-ФЗ);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84FA4">
        <w:rPr>
          <w:sz w:val="28"/>
          <w:szCs w:val="28"/>
        </w:rPr>
        <w:t>7)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</w:t>
      </w:r>
      <w:r w:rsidR="004D1BAF" w:rsidRPr="00284FA4">
        <w:rPr>
          <w:sz w:val="28"/>
          <w:szCs w:val="28"/>
        </w:rPr>
        <w:t>.07.</w:t>
      </w:r>
      <w:r w:rsidRPr="00284FA4">
        <w:rPr>
          <w:sz w:val="28"/>
          <w:szCs w:val="28"/>
        </w:rPr>
        <w:t>2008</w:t>
      </w:r>
      <w:r w:rsidR="004D1BAF" w:rsidRPr="00284FA4">
        <w:rPr>
          <w:sz w:val="28"/>
          <w:szCs w:val="28"/>
        </w:rPr>
        <w:t xml:space="preserve"> </w:t>
      </w:r>
      <w:r w:rsidRPr="00284FA4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</w:t>
      </w:r>
      <w:proofErr w:type="gramEnd"/>
      <w:r w:rsidRPr="00284FA4">
        <w:rPr>
          <w:sz w:val="28"/>
          <w:szCs w:val="28"/>
        </w:rPr>
        <w:t xml:space="preserve"> от 22</w:t>
      </w:r>
      <w:r w:rsidR="004D1BAF" w:rsidRPr="00284FA4">
        <w:rPr>
          <w:sz w:val="28"/>
          <w:szCs w:val="28"/>
        </w:rPr>
        <w:t xml:space="preserve">.07.2008 </w:t>
      </w:r>
      <w:r w:rsidRPr="00284FA4">
        <w:rPr>
          <w:sz w:val="28"/>
          <w:szCs w:val="28"/>
        </w:rPr>
        <w:t>№ 159-ФЗ);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8) объект недвижимости подпадает под ограничения, установленные частью 2 статьи 1 Федерального закона от 22</w:t>
      </w:r>
      <w:r w:rsidR="004D1BAF" w:rsidRPr="00284FA4">
        <w:rPr>
          <w:sz w:val="28"/>
          <w:szCs w:val="28"/>
        </w:rPr>
        <w:t>.07.2</w:t>
      </w:r>
      <w:r w:rsidR="00284FA4" w:rsidRPr="00284FA4">
        <w:rPr>
          <w:sz w:val="28"/>
          <w:szCs w:val="28"/>
        </w:rPr>
        <w:t>008 № 159-ФЗ;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84FA4">
        <w:rPr>
          <w:sz w:val="28"/>
          <w:szCs w:val="28"/>
        </w:rPr>
        <w:t>9) у заявителя имеется задолженность по арендной плате за недвижимое имущество, неустойкам (штрафам, пеням) на день: подачи заявления о реализации преимущественного права на приобретение арендуемого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</w:t>
      </w:r>
      <w:proofErr w:type="gramEnd"/>
      <w:r w:rsidRPr="00284FA4">
        <w:rPr>
          <w:sz w:val="28"/>
          <w:szCs w:val="28"/>
        </w:rPr>
        <w:t xml:space="preserve"> закона от 24</w:t>
      </w:r>
      <w:r w:rsidR="004D1BAF" w:rsidRPr="00284FA4">
        <w:rPr>
          <w:sz w:val="28"/>
          <w:szCs w:val="28"/>
        </w:rPr>
        <w:t>.07.</w:t>
      </w:r>
      <w:r w:rsidRPr="00284FA4">
        <w:rPr>
          <w:sz w:val="28"/>
          <w:szCs w:val="28"/>
        </w:rPr>
        <w:t>2007</w:t>
      </w:r>
      <w:r w:rsidR="004D1BAF" w:rsidRPr="00284FA4">
        <w:rPr>
          <w:sz w:val="28"/>
          <w:szCs w:val="28"/>
        </w:rPr>
        <w:t xml:space="preserve"> </w:t>
      </w:r>
      <w:r w:rsidRPr="00284FA4">
        <w:rPr>
          <w:sz w:val="28"/>
          <w:szCs w:val="28"/>
        </w:rPr>
        <w:t>№ 209-ФЗ); заключения договора купли-продажи арендуемого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</w:t>
      </w:r>
      <w:r w:rsidR="004D1BAF" w:rsidRPr="00284FA4">
        <w:rPr>
          <w:sz w:val="28"/>
          <w:szCs w:val="28"/>
        </w:rPr>
        <w:t>.07.</w:t>
      </w:r>
      <w:r w:rsidR="00284FA4" w:rsidRPr="00284FA4">
        <w:rPr>
          <w:sz w:val="28"/>
          <w:szCs w:val="28"/>
        </w:rPr>
        <w:t>2007 № 209-ФЗ);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10) объект недвижимости, указанный в заявлении о предоставлении 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</w:t>
      </w:r>
      <w:r w:rsidR="004D1BAF" w:rsidRPr="00284FA4">
        <w:rPr>
          <w:sz w:val="28"/>
          <w:szCs w:val="28"/>
        </w:rPr>
        <w:t>.07.2007</w:t>
      </w:r>
      <w:r w:rsidR="00284FA4" w:rsidRPr="00284FA4">
        <w:rPr>
          <w:sz w:val="28"/>
          <w:szCs w:val="28"/>
        </w:rPr>
        <w:t xml:space="preserve"> № 209-ФЗ;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</w:t>
      </w:r>
      <w:r w:rsidR="00284FA4" w:rsidRPr="00284FA4">
        <w:rPr>
          <w:sz w:val="28"/>
          <w:szCs w:val="28"/>
        </w:rPr>
        <w:t>бходимых для их использования);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12) заявитель направил в письменной форме заявление об отказе от использования преимущественного права на прио</w:t>
      </w:r>
      <w:r w:rsidR="00284FA4" w:rsidRPr="00284FA4">
        <w:rPr>
          <w:sz w:val="28"/>
          <w:szCs w:val="28"/>
        </w:rPr>
        <w:t>бретение арендуемого имущества;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услуги, в том числе сведения о документе (документах),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16. Услуги, которые являются необходимыми и обязательными для предоставления муниципальной услуги, отсутствуют.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муниципальной пошлины или иной платы, взимаемой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17. Муниципальная услуга предоставляется бесплатно.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в очереди при подаче запроса о предоставлении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муниципальной услуги и при получении результата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18.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Срок и порядок регистрации запроса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67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19. Максимальный срок регистрации запроса о предоставлении муниципальной услуги:</w:t>
      </w:r>
    </w:p>
    <w:p w:rsidR="00781889" w:rsidRPr="00284FA4" w:rsidRDefault="00781889" w:rsidP="00781889">
      <w:pPr>
        <w:pStyle w:val="ConsPlusNormal"/>
        <w:ind w:firstLine="567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1) при направлении заявления и прилагаемых документов посредством почтового отправления или в электронном виде через Единый портал и Региональный портал - 3 (три) календарных дня;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2) в случае поступления документов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:rsidR="00781889" w:rsidRPr="00284FA4" w:rsidRDefault="00781889" w:rsidP="00781889">
      <w:pPr>
        <w:pStyle w:val="ConsPlusNormal"/>
        <w:ind w:firstLine="567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муниципальная услуга, к месту ожидания и приема заявителей,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>, текстовой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20. Центральный вход в здание </w:t>
      </w:r>
      <w:r w:rsidR="00094B2D" w:rsidRPr="00284FA4">
        <w:rPr>
          <w:sz w:val="28"/>
          <w:szCs w:val="28"/>
        </w:rPr>
        <w:t xml:space="preserve">Уполномоченного органа </w:t>
      </w:r>
      <w:r w:rsidRPr="00284FA4">
        <w:rPr>
          <w:sz w:val="28"/>
          <w:szCs w:val="28"/>
        </w:rPr>
        <w:t>должен быть оборудован информационной табличкой (вывеской), содержащей информацию о наименовании муниципального образования.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Места для ожидания и приема заявителей должны соответствовать санитарно-эпидемиологическим правилам и нормам и должны быть оборудованы </w:t>
      </w:r>
      <w:r w:rsidRPr="00284FA4">
        <w:rPr>
          <w:sz w:val="28"/>
          <w:szCs w:val="28"/>
        </w:rPr>
        <w:lastRenderedPageBreak/>
        <w:t>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здании Администрации (устанавливается в удобном для граждан месте, в том числе для инвалидов, получающих муниципальную услугу).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Места ожидания должны соответствовать комфортным условиям для заинтересованных лиц, в том числе для инвалидов, получающих муниципальную  услугу, и оптимальным условиям работы специалистов, в том числе необходимо наличие доступных мест общего пользования.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</w:t>
      </w:r>
      <w:r w:rsidR="00094B2D" w:rsidRPr="00284FA4">
        <w:rPr>
          <w:sz w:val="28"/>
          <w:szCs w:val="28"/>
        </w:rPr>
        <w:t>вуковой и зрительной информации</w:t>
      </w:r>
      <w:r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содействие со стороны должностных лиц </w:t>
      </w:r>
      <w:r w:rsidR="00094B2D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, при необходимости, инвалиду при входе в объект и выходе из него;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094B2D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781889" w:rsidRPr="00284FA4" w:rsidRDefault="00094B2D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оказание должностными лицами У</w:t>
      </w:r>
      <w:r w:rsidR="00781889" w:rsidRPr="00284FA4">
        <w:rPr>
          <w:sz w:val="28"/>
          <w:szCs w:val="28"/>
        </w:rPr>
        <w:t>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21. Показателями доступности и качества муниципальной услуги уполномоченного органа являются возможности: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получать муниципальную услугу в формах, предусмотренных действующим законодательством;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</w:t>
      </w:r>
      <w:r w:rsidRPr="00284FA4">
        <w:rPr>
          <w:sz w:val="28"/>
          <w:szCs w:val="28"/>
        </w:rPr>
        <w:lastRenderedPageBreak/>
        <w:t xml:space="preserve">заявлению решение или на действия (бездействие) сотрудников </w:t>
      </w:r>
      <w:r w:rsidR="00094B2D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22. Основные требования к качеству предоставления муниципальной услуги: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своевременность предоставления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удобство и доступность получения гражданином, в том числе являющимся инвалидом, информации о порядке предоставления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обеспечения транспортной доступности к местам предоставления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обеспечения физической доступности помещений, в которых предоставляется муниципальная услуга, для граждан с ограничениями жизнедеятельности;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84FA4">
        <w:rPr>
          <w:sz w:val="28"/>
          <w:szCs w:val="28"/>
        </w:rPr>
        <w:t>обеспечения возможности выбора заявителем формы обращения за предоставлением муниципальной услуги (лично, посредством почтовой связи, через Единый портал государственных услуг (функций).</w:t>
      </w:r>
      <w:proofErr w:type="gramEnd"/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23. Показателями качества предоставления муниципальной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24. При предоставлении муниципальной услуги: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не требуется;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услуги, при получении подготовленных в ходе исполнения муниципальной услуги документов.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781889" w:rsidRPr="00284FA4" w:rsidRDefault="00781889" w:rsidP="00781889">
      <w:pPr>
        <w:pStyle w:val="af8"/>
        <w:jc w:val="center"/>
        <w:rPr>
          <w:b/>
          <w:sz w:val="28"/>
          <w:szCs w:val="28"/>
        </w:rPr>
      </w:pPr>
      <w:r w:rsidRPr="00284FA4">
        <w:rPr>
          <w:b/>
          <w:bCs/>
          <w:sz w:val="28"/>
          <w:szCs w:val="28"/>
        </w:rPr>
        <w:t xml:space="preserve">предоставления муниципальной услуги по </w:t>
      </w:r>
      <w:proofErr w:type="gramStart"/>
      <w:r w:rsidRPr="00284FA4">
        <w:rPr>
          <w:b/>
          <w:bCs/>
          <w:sz w:val="28"/>
          <w:szCs w:val="28"/>
        </w:rPr>
        <w:t>экстерриториальному</w:t>
      </w:r>
      <w:proofErr w:type="gramEnd"/>
    </w:p>
    <w:p w:rsidR="00781889" w:rsidRPr="00284FA4" w:rsidRDefault="00781889" w:rsidP="00781889">
      <w:pPr>
        <w:pStyle w:val="af8"/>
        <w:jc w:val="center"/>
        <w:rPr>
          <w:b/>
          <w:sz w:val="28"/>
          <w:szCs w:val="28"/>
        </w:rPr>
      </w:pPr>
      <w:r w:rsidRPr="00284FA4">
        <w:rPr>
          <w:b/>
          <w:bCs/>
          <w:sz w:val="28"/>
          <w:szCs w:val="28"/>
        </w:rPr>
        <w:t>принципу и особенности предоставления муниципальной услуги</w:t>
      </w:r>
    </w:p>
    <w:p w:rsidR="00781889" w:rsidRPr="00284FA4" w:rsidRDefault="00781889" w:rsidP="00781889">
      <w:pPr>
        <w:pStyle w:val="af8"/>
        <w:jc w:val="center"/>
        <w:rPr>
          <w:sz w:val="28"/>
          <w:szCs w:val="28"/>
        </w:rPr>
      </w:pPr>
      <w:r w:rsidRPr="00284FA4">
        <w:rPr>
          <w:b/>
          <w:bCs/>
          <w:sz w:val="28"/>
          <w:szCs w:val="28"/>
        </w:rPr>
        <w:t>в электронной форме</w:t>
      </w:r>
    </w:p>
    <w:p w:rsidR="00781889" w:rsidRPr="00284FA4" w:rsidRDefault="00781889" w:rsidP="00781889">
      <w:pPr>
        <w:pStyle w:val="af8"/>
        <w:jc w:val="center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25. Обеспечение возможности получения заявителями информации о предоставляемой муниципальной услуге на официальном сайте </w:t>
      </w:r>
      <w:r w:rsidR="00094B2D" w:rsidRPr="00284FA4">
        <w:rPr>
          <w:sz w:val="28"/>
          <w:szCs w:val="28"/>
        </w:rPr>
        <w:t>Северо-Енисейского района</w:t>
      </w:r>
      <w:r w:rsidRPr="00284FA4">
        <w:rPr>
          <w:sz w:val="28"/>
          <w:szCs w:val="28"/>
        </w:rPr>
        <w:t>, на Едином портале, на Региональном портале.</w:t>
      </w:r>
    </w:p>
    <w:p w:rsidR="00781889" w:rsidRPr="00284FA4" w:rsidRDefault="00781889" w:rsidP="00781889">
      <w:pPr>
        <w:pStyle w:val="af8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26. Обращение за получением муниципальной услуги в электронной форме и предоставление </w:t>
      </w:r>
      <w:r w:rsidRPr="00284FA4">
        <w:rPr>
          <w:bCs/>
          <w:sz w:val="28"/>
          <w:szCs w:val="28"/>
        </w:rPr>
        <w:t>муниципальной</w:t>
      </w:r>
      <w:r w:rsidRPr="00284FA4">
        <w:rPr>
          <w:sz w:val="28"/>
          <w:szCs w:val="28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14" w:history="1">
        <w:r w:rsidRPr="00284FA4">
          <w:rPr>
            <w:sz w:val="28"/>
            <w:szCs w:val="28"/>
          </w:rPr>
          <w:t>законом</w:t>
        </w:r>
      </w:hyperlink>
      <w:r w:rsidRPr="00284FA4">
        <w:rPr>
          <w:sz w:val="28"/>
          <w:szCs w:val="28"/>
        </w:rPr>
        <w:t xml:space="preserve"> от </w:t>
      </w:r>
      <w:r w:rsidR="00094B2D" w:rsidRPr="00284FA4">
        <w:rPr>
          <w:sz w:val="28"/>
          <w:szCs w:val="28"/>
        </w:rPr>
        <w:t>06.04.</w:t>
      </w:r>
      <w:r w:rsidRPr="00284FA4">
        <w:rPr>
          <w:sz w:val="28"/>
          <w:szCs w:val="28"/>
        </w:rPr>
        <w:t>2011</w:t>
      </w:r>
      <w:r w:rsidR="00094B2D" w:rsidRPr="00284FA4">
        <w:rPr>
          <w:sz w:val="28"/>
          <w:szCs w:val="28"/>
        </w:rPr>
        <w:t xml:space="preserve"> </w:t>
      </w:r>
      <w:r w:rsidRPr="00284FA4">
        <w:rPr>
          <w:sz w:val="28"/>
          <w:szCs w:val="28"/>
        </w:rPr>
        <w:t>№ 63-ФЗ «Об электронной подписи».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4FA4">
        <w:rPr>
          <w:rFonts w:ascii="Times New Roman" w:hAnsi="Times New Roman" w:cs="Times New Roman"/>
          <w:sz w:val="28"/>
          <w:szCs w:val="28"/>
        </w:rPr>
        <w:t>. Состав, последовательность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(действий), требования к порядку их выполнения,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1. При предоставлении муниципальной услуги выполняются следующие </w:t>
      </w:r>
      <w:r w:rsidRPr="00284FA4">
        <w:rPr>
          <w:sz w:val="28"/>
          <w:szCs w:val="28"/>
        </w:rPr>
        <w:lastRenderedPageBreak/>
        <w:t>административные процедуры: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1) прием и регистрация заявления с необходимыми документами для предоставления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2) регистрация заявления и приложенных документов;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3)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4) принятие решения о предоставлении (об отказе предоставления)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5) проведение независимой оценки рыночной стоимости имущества и принятие решения об условиях приватизации арендуемого имущества;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6) выдача (направление) документа, являющегося результатом предоставления муниципальной услуги;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7) порядок исправления допущенных опечаток.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jc w:val="center"/>
        <w:rPr>
          <w:b/>
          <w:sz w:val="28"/>
          <w:szCs w:val="28"/>
        </w:rPr>
      </w:pPr>
      <w:r w:rsidRPr="00284FA4">
        <w:rPr>
          <w:b/>
          <w:sz w:val="28"/>
          <w:szCs w:val="28"/>
        </w:rPr>
        <w:t xml:space="preserve">Прием и регистрация заявления с необходимыми документами </w:t>
      </w:r>
    </w:p>
    <w:p w:rsidR="00781889" w:rsidRPr="00284FA4" w:rsidRDefault="00781889" w:rsidP="00781889">
      <w:pPr>
        <w:pStyle w:val="ConsPlusNormal"/>
        <w:jc w:val="center"/>
        <w:rPr>
          <w:b/>
          <w:sz w:val="28"/>
          <w:szCs w:val="28"/>
        </w:rPr>
      </w:pPr>
      <w:r w:rsidRPr="00284FA4">
        <w:rPr>
          <w:b/>
          <w:sz w:val="28"/>
          <w:szCs w:val="28"/>
        </w:rPr>
        <w:t>для предоставления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E63D35" w:rsidRPr="00284FA4">
        <w:rPr>
          <w:sz w:val="28"/>
          <w:szCs w:val="28"/>
        </w:rPr>
        <w:t>Уполномоченный орган</w:t>
      </w:r>
      <w:r w:rsidRPr="00284FA4">
        <w:rPr>
          <w:sz w:val="28"/>
          <w:szCs w:val="28"/>
        </w:rPr>
        <w:t>, в том числе в электронном виде, заявления о предоставлении муниципальной услуги и прилагаемых к нему документов: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посредством личного обращения заявителя;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посредством почтового отправления.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посредством технических средств Единого портала.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3. Прием заявления и документов, необходимых для предоставления муниципальной услуги, осуществляют сотрудники </w:t>
      </w:r>
      <w:r w:rsidR="00E63D35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4. При поступлении заявления и прилагаемых к нему документов посредством личного обращения заявителя в </w:t>
      </w:r>
      <w:r w:rsidR="00E63D35" w:rsidRPr="00284FA4">
        <w:rPr>
          <w:sz w:val="28"/>
          <w:szCs w:val="28"/>
        </w:rPr>
        <w:t>Уполномоченный орган</w:t>
      </w:r>
      <w:r w:rsidRPr="00284FA4">
        <w:rPr>
          <w:sz w:val="28"/>
          <w:szCs w:val="28"/>
        </w:rPr>
        <w:t>, ответственный сотрудник за прием документов, осуществляет следующую последовательность действий: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устанавливает предмет обращения</w:t>
      </w:r>
      <w:r w:rsidR="0037745C"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устанавливает соответствие личности заявителя документу, удостоверяющему личность (в случае, если заявителем является физическое лицо)</w:t>
      </w:r>
      <w:r w:rsidR="0037745C"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</w:t>
      </w:r>
      <w:r w:rsidR="0037745C"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осуществляет сверку копий представленных документов с их оригиналами</w:t>
      </w:r>
      <w:r w:rsidR="0037745C"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проверяет заявление и комплектность прилагаемых к нему документов на соответствие перечню документов, предусмотренных пунктом 18 </w:t>
      </w:r>
      <w:r w:rsidR="00E63D35" w:rsidRPr="00284FA4">
        <w:rPr>
          <w:sz w:val="28"/>
          <w:szCs w:val="28"/>
        </w:rPr>
        <w:t>настоящего административного регламента</w:t>
      </w:r>
      <w:r w:rsidR="0037745C"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</w:r>
      <w:r w:rsidR="0037745C" w:rsidRPr="00284FA4">
        <w:rPr>
          <w:sz w:val="28"/>
          <w:szCs w:val="28"/>
        </w:rPr>
        <w:t>;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5. Максимальное время приема заявления и прилагаемых к нему документов </w:t>
      </w:r>
      <w:r w:rsidRPr="00284FA4">
        <w:rPr>
          <w:sz w:val="28"/>
          <w:szCs w:val="28"/>
        </w:rPr>
        <w:lastRenderedPageBreak/>
        <w:t>при личном обращении заявителя не превышает 15 минут.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6. При поступлении заявления и прилагаемых к нему документов посредством почтового отправления специалист </w:t>
      </w:r>
      <w:r w:rsidR="00E63D35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, ответственный за прием заявлений и документов, осуществляет действия согласно пункту 38</w:t>
      </w:r>
      <w:r w:rsidR="00E63D35" w:rsidRPr="00284FA4">
        <w:rPr>
          <w:sz w:val="28"/>
          <w:szCs w:val="28"/>
        </w:rPr>
        <w:t xml:space="preserve"> настоящего административного р</w:t>
      </w:r>
      <w:r w:rsidRPr="00284FA4">
        <w:rPr>
          <w:sz w:val="28"/>
          <w:szCs w:val="28"/>
        </w:rPr>
        <w:t>егламента, кроме таких действий, как установление соответствия личности заявителя документу, удостоверяющему личность и сверки копий представленных документов с их оригиналами.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7.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специалист </w:t>
      </w:r>
      <w:r w:rsidR="00E63D35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, ответственный за прием документов, осуществляет следующую последовательность действий: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просматривает электронные образы запроса о предоставлении муниципальной услуги и прилагаемых к нему документов.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фиксирует дату получения заявления и прилагаемых к нему документов.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8.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законодательством, заявителю через личный кабинет направляется уведомление о необходимости представить </w:t>
      </w:r>
      <w:proofErr w:type="gramStart"/>
      <w:r w:rsidRPr="00284FA4">
        <w:rPr>
          <w:sz w:val="28"/>
          <w:szCs w:val="28"/>
        </w:rPr>
        <w:t>запрос</w:t>
      </w:r>
      <w:proofErr w:type="gramEnd"/>
      <w:r w:rsidRPr="00284FA4">
        <w:rPr>
          <w:sz w:val="28"/>
          <w:szCs w:val="28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E63D35" w:rsidRPr="00284FA4">
        <w:rPr>
          <w:sz w:val="28"/>
          <w:szCs w:val="28"/>
        </w:rPr>
        <w:t xml:space="preserve">Уполномоченный орган </w:t>
      </w:r>
      <w:r w:rsidRPr="00284FA4">
        <w:rPr>
          <w:sz w:val="28"/>
          <w:szCs w:val="28"/>
        </w:rPr>
        <w:t xml:space="preserve">подлинники документов (копии, заверенные в установленном порядке), указанных в пункте 18 </w:t>
      </w:r>
      <w:r w:rsidR="00E63D35" w:rsidRPr="00284FA4">
        <w:rPr>
          <w:sz w:val="28"/>
          <w:szCs w:val="28"/>
        </w:rPr>
        <w:t>настоящего административного регламента</w:t>
      </w:r>
      <w:r w:rsidRPr="00284FA4">
        <w:rPr>
          <w:sz w:val="28"/>
          <w:szCs w:val="28"/>
        </w:rPr>
        <w:t xml:space="preserve">, в срок, не превышающий 4 рабочих дня </w:t>
      </w:r>
      <w:proofErr w:type="gramStart"/>
      <w:r w:rsidRPr="00284FA4">
        <w:rPr>
          <w:sz w:val="28"/>
          <w:szCs w:val="28"/>
        </w:rPr>
        <w:t>с даты получения</w:t>
      </w:r>
      <w:proofErr w:type="gramEnd"/>
      <w:r w:rsidRPr="00284FA4">
        <w:rPr>
          <w:sz w:val="28"/>
          <w:szCs w:val="28"/>
        </w:rPr>
        <w:t xml:space="preserve"> запроса о предоставлении муниципальной услуги и прилагаемых к нему документов (при наличии) в электронной форме.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9. В случае если запрос о предоставлении муниципальной услуги и документы в электронной форме </w:t>
      </w:r>
      <w:proofErr w:type="gramStart"/>
      <w:r w:rsidRPr="00284FA4">
        <w:rPr>
          <w:sz w:val="28"/>
          <w:szCs w:val="28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284FA4">
        <w:rPr>
          <w:sz w:val="28"/>
          <w:szCs w:val="28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10. Максимальный срок осуществления административной процедуры не может превышать 4 рабочих дней с момента поступления заявления в уполномоченный орган или многофункциональный центр.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11. Критерием выполнения административного действия является поступление заявления в </w:t>
      </w:r>
      <w:r w:rsidR="00E63D35" w:rsidRPr="00284FA4">
        <w:rPr>
          <w:sz w:val="28"/>
          <w:szCs w:val="28"/>
        </w:rPr>
        <w:t>Уполномоченный орган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12. Результатом административной процедуры по приему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сотруднику, ответственному за регистрацию поступившего запроса на предоставление муниципальной услуги.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13. Способом фиксации результата исполнения административной процедуры является принятие запроса о предоставлении муниципальной услуги и прилагаемых документов.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jc w:val="center"/>
        <w:rPr>
          <w:b/>
          <w:sz w:val="28"/>
          <w:szCs w:val="28"/>
        </w:rPr>
      </w:pPr>
      <w:r w:rsidRPr="00284FA4">
        <w:rPr>
          <w:b/>
          <w:sz w:val="28"/>
          <w:szCs w:val="28"/>
        </w:rPr>
        <w:t>Регистрация зая</w:t>
      </w:r>
      <w:r w:rsidR="003875D0">
        <w:rPr>
          <w:b/>
          <w:sz w:val="28"/>
          <w:szCs w:val="28"/>
        </w:rPr>
        <w:t>вления и приложенных документов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14. Основанием для начала осуществления административной процедуры </w:t>
      </w:r>
      <w:r w:rsidRPr="00284FA4">
        <w:rPr>
          <w:sz w:val="28"/>
          <w:szCs w:val="28"/>
        </w:rPr>
        <w:lastRenderedPageBreak/>
        <w:t xml:space="preserve">является поступление специалисту </w:t>
      </w:r>
      <w:r w:rsidR="00E63D35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15</w:t>
      </w:r>
      <w:r w:rsidR="00E63D35" w:rsidRPr="00284FA4">
        <w:rPr>
          <w:sz w:val="28"/>
          <w:szCs w:val="28"/>
        </w:rPr>
        <w:t>. Специалист У</w:t>
      </w:r>
      <w:r w:rsidRPr="00284FA4">
        <w:rPr>
          <w:sz w:val="28"/>
          <w:szCs w:val="28"/>
        </w:rPr>
        <w:t xml:space="preserve">полномоченного органа осуществляет регистрацию заявления и прилагаемых к нему документов в соответствии с порядком делопроизводства, установленным в </w:t>
      </w:r>
      <w:r w:rsidR="00E63D35" w:rsidRPr="00284FA4">
        <w:rPr>
          <w:sz w:val="28"/>
          <w:szCs w:val="28"/>
        </w:rPr>
        <w:t>администрации Северо-Енисейского района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16.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284FA4">
        <w:rPr>
          <w:sz w:val="28"/>
          <w:szCs w:val="28"/>
        </w:rPr>
        <w:t>с даты поступления</w:t>
      </w:r>
      <w:proofErr w:type="gramEnd"/>
      <w:r w:rsidRPr="00284FA4">
        <w:rPr>
          <w:sz w:val="28"/>
          <w:szCs w:val="28"/>
        </w:rPr>
        <w:t xml:space="preserve"> заявления и прилагаемых к нему документов.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17. Регистрация заявления и прилагаемых к нему документов, полученных в электронной форме через Единый портал и Региональный портал, осуществляется не позднее 1 рабочего дня, следующего за днем их поступления в </w:t>
      </w:r>
      <w:r w:rsidR="00E63D35" w:rsidRPr="00284FA4">
        <w:rPr>
          <w:sz w:val="28"/>
          <w:szCs w:val="28"/>
        </w:rPr>
        <w:t>Уполномоченный орган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18. После регистрации в </w:t>
      </w:r>
      <w:r w:rsidR="00E63D35" w:rsidRPr="00284FA4">
        <w:rPr>
          <w:sz w:val="28"/>
          <w:szCs w:val="28"/>
        </w:rPr>
        <w:t>Уполномоченном органе</w:t>
      </w:r>
      <w:r w:rsidRPr="00284FA4">
        <w:rPr>
          <w:sz w:val="28"/>
          <w:szCs w:val="28"/>
        </w:rPr>
        <w:t>, заявление и прилагаемые к нему документы, направляются на рассмотрение специалисту, ответственному за подготовку документов по муниципальной услуге.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19. Максимальный срок осуществления административной процедуры не может превышать 2 рабочих дней.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20. Критерием выполнения административного действия является поступление заявления в </w:t>
      </w:r>
      <w:r w:rsidR="00E63D35" w:rsidRPr="00284FA4">
        <w:rPr>
          <w:sz w:val="28"/>
          <w:szCs w:val="28"/>
        </w:rPr>
        <w:t>Уполномоченный орган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21.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E63D35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, ответственному за предоставление муниципальной услуги.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22. При обращении заявителя за получением муниципальной услуги в электронной форме </w:t>
      </w:r>
      <w:r w:rsidR="00E63D35" w:rsidRPr="00284FA4">
        <w:rPr>
          <w:sz w:val="28"/>
          <w:szCs w:val="28"/>
        </w:rPr>
        <w:t>с</w:t>
      </w:r>
      <w:r w:rsidRPr="00284FA4">
        <w:rPr>
          <w:sz w:val="28"/>
          <w:szCs w:val="28"/>
        </w:rPr>
        <w:t>пециалист направляет на Единый портал и Региональный портал посредством технических сре</w:t>
      </w:r>
      <w:proofErr w:type="gramStart"/>
      <w:r w:rsidRPr="00284FA4">
        <w:rPr>
          <w:sz w:val="28"/>
          <w:szCs w:val="28"/>
        </w:rPr>
        <w:t>дств св</w:t>
      </w:r>
      <w:proofErr w:type="gramEnd"/>
      <w:r w:rsidRPr="00284FA4">
        <w:rPr>
          <w:sz w:val="28"/>
          <w:szCs w:val="28"/>
        </w:rPr>
        <w:t>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23.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E63D35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708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center"/>
        <w:rPr>
          <w:b/>
          <w:sz w:val="28"/>
          <w:szCs w:val="28"/>
        </w:rPr>
      </w:pPr>
      <w:r w:rsidRPr="00284FA4">
        <w:rPr>
          <w:b/>
          <w:sz w:val="28"/>
          <w:szCs w:val="28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781889" w:rsidRPr="00284FA4" w:rsidRDefault="00781889" w:rsidP="00781889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709"/>
        <w:jc w:val="both"/>
        <w:rPr>
          <w:b/>
          <w:sz w:val="28"/>
          <w:szCs w:val="28"/>
        </w:rPr>
      </w:pPr>
      <w:r w:rsidRPr="00284FA4">
        <w:rPr>
          <w:sz w:val="28"/>
          <w:szCs w:val="28"/>
        </w:rPr>
        <w:t xml:space="preserve">24. 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="00E63D35" w:rsidRPr="00284FA4">
        <w:rPr>
          <w:sz w:val="28"/>
          <w:szCs w:val="28"/>
        </w:rPr>
        <w:t>Уполномоченный орган</w:t>
      </w:r>
      <w:r w:rsidRPr="00284FA4">
        <w:rPr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25. Межведомственные запросы о предоставлении документов и информации осуществляется сотрудником </w:t>
      </w:r>
      <w:r w:rsidR="00E63D35" w:rsidRPr="00284FA4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ответственным за осуществление межведомственного </w:t>
      </w:r>
      <w:r w:rsidR="003875D0">
        <w:rPr>
          <w:rFonts w:ascii="Times New Roman" w:hAnsi="Times New Roman" w:cs="Times New Roman"/>
          <w:b w:val="0"/>
          <w:sz w:val="28"/>
          <w:szCs w:val="28"/>
        </w:rPr>
        <w:t>информационного взаимодействия.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lastRenderedPageBreak/>
        <w:t>26. Межведомственные запросы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27. При отсутствии технической возможности формирования и направления межведомственный запросы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28. Максимальный срок формирования и направления запроса составляет 1 рабочий день.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29. В случае 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не поступления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ответа на межведомственный запрос в установленный срок в </w:t>
      </w:r>
      <w:r w:rsidR="00314646" w:rsidRPr="00284FA4">
        <w:rPr>
          <w:rFonts w:ascii="Times New Roman" w:hAnsi="Times New Roman" w:cs="Times New Roman"/>
          <w:b w:val="0"/>
          <w:sz w:val="28"/>
          <w:szCs w:val="28"/>
        </w:rPr>
        <w:t>Уполномоченный</w:t>
      </w:r>
      <w:r w:rsidR="00E63D35" w:rsidRPr="00284FA4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принимаются меры, предусмотренные законодательством Российской Федерации.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30. Критерием выполнения административного действия является отсутствие в заявлении, направленном в </w:t>
      </w:r>
      <w:r w:rsidR="00314646" w:rsidRPr="00284FA4">
        <w:rPr>
          <w:rFonts w:ascii="Times New Roman" w:hAnsi="Times New Roman" w:cs="Times New Roman"/>
          <w:b w:val="0"/>
          <w:sz w:val="28"/>
          <w:szCs w:val="28"/>
        </w:rPr>
        <w:t>Уполномоченный орган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, документов и информации, которые могут быть получены в рамках межведомственного информационного взаимодействия.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31.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32. При обращении заявителя за получением муниципальной услуги в </w:t>
      </w:r>
      <w:r w:rsidR="00314646" w:rsidRPr="00284FA4">
        <w:rPr>
          <w:rFonts w:ascii="Times New Roman" w:hAnsi="Times New Roman" w:cs="Times New Roman"/>
          <w:b w:val="0"/>
          <w:sz w:val="28"/>
          <w:szCs w:val="28"/>
        </w:rPr>
        <w:t>электронной форме У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полномоченный орган направляет на Единый портал или Региональный портал посредством технических сре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дств св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33. Способом фиксации результата административной процедуры является факт поступления документов и сведений, полученных в рамках межведомственного взаимодействия, необходимых для предоставления муниципальной услуги.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781889" w:rsidRPr="00284FA4" w:rsidRDefault="00781889" w:rsidP="00781889">
      <w:pPr>
        <w:pStyle w:val="ConsPlusNormal"/>
        <w:ind w:firstLine="540"/>
        <w:jc w:val="center"/>
        <w:rPr>
          <w:b/>
          <w:sz w:val="28"/>
          <w:szCs w:val="28"/>
        </w:rPr>
      </w:pPr>
      <w:r w:rsidRPr="00284FA4">
        <w:rPr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34. 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</w:t>
      </w:r>
      <w:r w:rsidR="00314646" w:rsidRPr="00284FA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пециалистом, ответственным за подготовку документов по муниципальной услуге, пакет документов, указанных в пунктах 18 и 19 Регламента. 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35. Специалист в течение 3 рабочих дней 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с даты поступления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к нему полного пакета документов, указанных в пунктах 18 и 19 Регламента, осуществляет следующую последовательность действий: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1) при принятии решения об отказе в предоставлении муниципальной услуги, </w:t>
      </w:r>
      <w:r w:rsidR="00314646" w:rsidRPr="00284FA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пециалист, ответственный за подготовку документов по муниципальной услуге, готовит уведомление об отказе в предоставлении преимущественного права выкупа арендуемого имущества в соответствии с приложением № 2 к административному регламенту.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Уведомление об отказе в предоставлении преимущественного права выкупа арендуемого имущества передается на подпись </w:t>
      </w:r>
      <w:r w:rsidR="00314646" w:rsidRPr="00284FA4">
        <w:rPr>
          <w:rFonts w:ascii="Times New Roman" w:hAnsi="Times New Roman" w:cs="Times New Roman"/>
          <w:b w:val="0"/>
          <w:sz w:val="28"/>
          <w:szCs w:val="28"/>
        </w:rPr>
        <w:t>Главе Северо-Енисейского района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2) при положительном решении </w:t>
      </w:r>
      <w:r w:rsidR="00314646" w:rsidRPr="00284FA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пециалист, ответственный за подготовку документов по муниципальной услуге, организует работу по подготовке отчета об 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lastRenderedPageBreak/>
        <w:t>оценке рыночной стоимости арендуемого имущества.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36.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 дня формирования </w:t>
      </w:r>
      <w:r w:rsidR="00FD746D" w:rsidRPr="00284FA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пециалистом, ответственным за подготовку документов по муниципальной услуге, пакета документов, указанных в пунктах 18 и 19 Регламента.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37.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24 Регламента.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38. 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определение условий приватизации муниципального имущества или уведомление об отказе в заключени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договора купли-продажи арендуемого имущества.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39.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купли-продажи арендуемого имущества.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center"/>
        <w:rPr>
          <w:b/>
          <w:sz w:val="28"/>
          <w:szCs w:val="28"/>
        </w:rPr>
      </w:pPr>
      <w:r w:rsidRPr="00284FA4">
        <w:rPr>
          <w:b/>
          <w:sz w:val="28"/>
          <w:szCs w:val="28"/>
        </w:rPr>
        <w:t>Проведение независимой оценки рыночной стоимости имущества и принятие решения об условиях приватизации арендуемого имущества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40. 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Специалист в течение 10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на оценку и экспертизу Отчета (при необходимости) и размещает муниципальный заказ на оказание услуг по оценке муниципального имущества (запрос предложений, размещение заказа у единственного поставщика) по сформированному перечню объектов, подлежащих оценке.</w:t>
      </w:r>
      <w:proofErr w:type="gramEnd"/>
    </w:p>
    <w:p w:rsidR="00781889" w:rsidRPr="00284FA4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41. Специалист,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недвижимого имущества и экспертизы Отчета (при необходимости) в двухмесячный срок 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с даты поступления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заявления о предоставлении муниципальной услуги с прилагаемыми документами в соответствии с пунктами 18 и 19 Регламента.</w:t>
      </w:r>
    </w:p>
    <w:p w:rsidR="00781889" w:rsidRPr="00284FA4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42. 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№ 135-ФЗ «Об оценочной деятельности в Российской Федерации», в срок, не превышающий 20 рабочих дней.</w:t>
      </w:r>
    </w:p>
    <w:p w:rsidR="00781889" w:rsidRPr="00284FA4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43. После пол</w:t>
      </w:r>
      <w:r w:rsidR="00BF5FA2" w:rsidRPr="00284FA4">
        <w:rPr>
          <w:rFonts w:ascii="Times New Roman" w:hAnsi="Times New Roman" w:cs="Times New Roman"/>
          <w:b w:val="0"/>
          <w:sz w:val="28"/>
          <w:szCs w:val="28"/>
        </w:rPr>
        <w:t>учения Отчета и его экспертизы с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пециалист, в срок, не превышающий 15 рабочих дней, готовит проект постановления об условиях приватизации муниципального имущества, предложение о заключении договора купли-продажи муниципального имущества (приложение №</w:t>
      </w:r>
      <w:r w:rsidR="00BF5FA2" w:rsidRPr="00284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4) и проект договора купли-продажи муниципального имущества с указанием способа оплаты (единовременная оплата либо оплата в рассрочку) (приложение №</w:t>
      </w:r>
      <w:r w:rsidR="00BF5FA2" w:rsidRPr="00284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5D0">
        <w:rPr>
          <w:rFonts w:ascii="Times New Roman" w:hAnsi="Times New Roman" w:cs="Times New Roman"/>
          <w:b w:val="0"/>
          <w:sz w:val="28"/>
          <w:szCs w:val="28"/>
        </w:rPr>
        <w:t>5).</w:t>
      </w:r>
    </w:p>
    <w:p w:rsidR="00781889" w:rsidRPr="00284FA4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44.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дней.</w:t>
      </w:r>
    </w:p>
    <w:p w:rsidR="00781889" w:rsidRPr="00284FA4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lastRenderedPageBreak/>
        <w:t>45.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781889" w:rsidRPr="00284FA4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46. Результатом административного действия является постановление об условиях приватизации муниципального имущества, предложение о заключении договора купли-продажи муниципального имущества и проект договора купл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и-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продажи муниципального имущества.</w:t>
      </w:r>
    </w:p>
    <w:p w:rsidR="00781889" w:rsidRPr="00284FA4" w:rsidRDefault="00781889" w:rsidP="0078188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47.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(или) в соответствующую информационную си</w:t>
      </w:r>
      <w:r w:rsidR="00BF5FA2" w:rsidRPr="00284FA4">
        <w:rPr>
          <w:rFonts w:ascii="Times New Roman" w:hAnsi="Times New Roman" w:cs="Times New Roman"/>
          <w:b w:val="0"/>
          <w:sz w:val="28"/>
          <w:szCs w:val="28"/>
        </w:rPr>
        <w:t>стему Уполномоченного органа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Выдача (направление) документа, являющегося результатом предоставления муниципальной услуги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48.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постановления 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:rsidR="00781889" w:rsidRPr="00284FA4" w:rsidRDefault="00781889" w:rsidP="0078188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49. Специалист, в 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срок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не превышающий 10 рабочих дня с даты регистрации постановления об условиях приватизации арендуемого имущества осуществляет следующую последовательность действий: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1)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купли-продажи муниципального имущества (приложение № 4) и проектом договора купли-продажи муниципального имущества (приложение № 5) с указанием способа оплаты (единовременная оплата либо оплата в рассрочку).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2) осуществляет регистрацию сопроводительного письма о направлении проекта постановления 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</w:t>
      </w:r>
      <w:r w:rsidR="00BF5FA2" w:rsidRPr="00284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- 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информационную систему.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3) выдает (направляет) заявителю сопроводительное письмо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50. Специалист в 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срок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1) осуществляет регистрацию уведомления об отказе в заключени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договора купли-продажи арендуемого имущества в соответствии с порядком делопроизводства, в том числе осуществляет внесение соответствующих сведений в 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lastRenderedPageBreak/>
        <w:t>журнал регистрации исходящей корреспонденции и (или) в соответствующую информационную систему.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2) выдает (направляет) заявителю уведомление об отказе в заключени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договора купли-продажи арендуемого имущества.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51. Выдача (направление) сопроводительного письма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и-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продажи арендуемого имущества осуществляется способом, указанным заявителем в заявлении.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52. При обращении заявителя за получением муниципальной услуги в электронной форме специалисты </w:t>
      </w:r>
      <w:r w:rsidR="00D05D12" w:rsidRPr="00284FA4">
        <w:rPr>
          <w:rFonts w:ascii="Times New Roman" w:hAnsi="Times New Roman" w:cs="Times New Roman"/>
          <w:b w:val="0"/>
          <w:sz w:val="28"/>
          <w:szCs w:val="28"/>
        </w:rPr>
        <w:t>Уполномоченного органа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направляют на Единый портал или Региональный портал посредством технических сре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дств св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53. 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заявителем предложения о его заключении и (или) проекта договора купли-продажи арендуемого имущества.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54. 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</w:t>
      </w:r>
      <w:r w:rsidR="00D05D12" w:rsidRPr="00284FA4">
        <w:rPr>
          <w:rFonts w:ascii="Times New Roman" w:hAnsi="Times New Roman" w:cs="Times New Roman"/>
          <w:b w:val="0"/>
          <w:sz w:val="28"/>
          <w:szCs w:val="28"/>
        </w:rPr>
        <w:t xml:space="preserve">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55.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56. 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заключение договора купли-продажи арендуемого имущества.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>57.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направление сопроводительного письма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договора купли-продажи арендуемого имущества в журнал регистрации исходящей корреспонденции и (или) информационную систему.</w:t>
      </w:r>
    </w:p>
    <w:p w:rsidR="00781889" w:rsidRPr="00284FA4" w:rsidRDefault="00781889" w:rsidP="00781889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58. Максимальный срок выполнения административной процедуры не превышает </w:t>
      </w:r>
      <w:r w:rsidR="00D05D12" w:rsidRPr="00284FA4">
        <w:rPr>
          <w:rFonts w:ascii="Times New Roman" w:hAnsi="Times New Roman" w:cs="Times New Roman"/>
          <w:b w:val="0"/>
          <w:sz w:val="28"/>
          <w:szCs w:val="28"/>
        </w:rPr>
        <w:t>5</w:t>
      </w:r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рабочих дней </w:t>
      </w:r>
      <w:proofErr w:type="gramStart"/>
      <w:r w:rsidRPr="00284FA4">
        <w:rPr>
          <w:rFonts w:ascii="Times New Roman" w:hAnsi="Times New Roman" w:cs="Times New Roman"/>
          <w:b w:val="0"/>
          <w:sz w:val="28"/>
          <w:szCs w:val="28"/>
        </w:rPr>
        <w:t>с даты принятия</w:t>
      </w:r>
      <w:proofErr w:type="gramEnd"/>
      <w:r w:rsidRPr="00284FA4">
        <w:rPr>
          <w:rFonts w:ascii="Times New Roman" w:hAnsi="Times New Roman" w:cs="Times New Roman"/>
          <w:b w:val="0"/>
          <w:sz w:val="28"/>
          <w:szCs w:val="28"/>
        </w:rPr>
        <w:t xml:space="preserve"> решения об условиях приватизации арендуемого имущества.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lastRenderedPageBreak/>
        <w:t>Порядок исправления допущенных опечаток и ошибок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bookmarkStart w:id="5" w:name="Par504"/>
      <w:bookmarkEnd w:id="5"/>
      <w:r w:rsidRPr="00284FA4">
        <w:rPr>
          <w:sz w:val="28"/>
          <w:szCs w:val="28"/>
        </w:rPr>
        <w:t xml:space="preserve">59. </w:t>
      </w:r>
      <w:proofErr w:type="gramStart"/>
      <w:r w:rsidRPr="00284FA4">
        <w:rPr>
          <w:sz w:val="28"/>
          <w:szCs w:val="28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котором, по мнению заявителя, допущены опечатки и (или) ошибки (далее - техническая ошибка).</w:t>
      </w:r>
      <w:proofErr w:type="gramEnd"/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Заявитель вправе обратиться с заявлением об исправлении технической ошибки в </w:t>
      </w:r>
      <w:r w:rsidR="00D05D12" w:rsidRPr="00284FA4">
        <w:rPr>
          <w:sz w:val="28"/>
          <w:szCs w:val="28"/>
        </w:rPr>
        <w:t xml:space="preserve">Уполномоченный орган </w:t>
      </w:r>
      <w:r w:rsidRPr="00284FA4">
        <w:rPr>
          <w:sz w:val="28"/>
          <w:szCs w:val="28"/>
        </w:rPr>
        <w:t>при личном обращении или через законного представителя, посредством почтовой связи.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bookmarkStart w:id="6" w:name="Par507"/>
      <w:bookmarkEnd w:id="6"/>
      <w:r w:rsidRPr="00284FA4">
        <w:rPr>
          <w:sz w:val="28"/>
          <w:szCs w:val="28"/>
        </w:rPr>
        <w:t>60.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Решение об исправлении технической ошибки принимается специалистом </w:t>
      </w:r>
      <w:r w:rsidR="00D05D12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61.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62.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 94 настоящего Регламента.</w:t>
      </w:r>
    </w:p>
    <w:p w:rsidR="00781889" w:rsidRPr="00284FA4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F14C24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4FA4">
        <w:rPr>
          <w:rFonts w:ascii="Times New Roman" w:hAnsi="Times New Roman" w:cs="Times New Roman"/>
          <w:sz w:val="28"/>
          <w:szCs w:val="28"/>
        </w:rPr>
        <w:t>.</w:t>
      </w:r>
      <w:r w:rsidR="00781889" w:rsidRPr="00284FA4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Регламента и иных нормативных правовых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1. Текущий </w:t>
      </w:r>
      <w:proofErr w:type="gramStart"/>
      <w:r w:rsidRPr="00284FA4">
        <w:rPr>
          <w:sz w:val="28"/>
          <w:szCs w:val="28"/>
        </w:rPr>
        <w:t>контроль за</w:t>
      </w:r>
      <w:proofErr w:type="gramEnd"/>
      <w:r w:rsidRPr="00284FA4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D05D12" w:rsidRPr="00284FA4">
        <w:rPr>
          <w:sz w:val="28"/>
          <w:szCs w:val="28"/>
        </w:rPr>
        <w:t>Глава Северо-Енисейского района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2.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Регламента.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3. Контроль полноты и качества предоставления муниципальной услуги осуществляется путем проведения </w:t>
      </w:r>
      <w:r w:rsidR="007448B5" w:rsidRPr="00284FA4">
        <w:rPr>
          <w:sz w:val="28"/>
          <w:szCs w:val="28"/>
        </w:rPr>
        <w:t xml:space="preserve">специалистами Администрации </w:t>
      </w:r>
      <w:r w:rsidRPr="00284FA4">
        <w:rPr>
          <w:sz w:val="28"/>
          <w:szCs w:val="28"/>
        </w:rPr>
        <w:t xml:space="preserve">проверок соблюдения и исполнения положений </w:t>
      </w:r>
      <w:r w:rsidR="007448B5" w:rsidRPr="00284FA4">
        <w:rPr>
          <w:sz w:val="28"/>
          <w:szCs w:val="28"/>
        </w:rPr>
        <w:t xml:space="preserve">настоящего </w:t>
      </w:r>
      <w:r w:rsidRPr="00284FA4">
        <w:rPr>
          <w:sz w:val="28"/>
          <w:szCs w:val="28"/>
        </w:rPr>
        <w:t>Регламента.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Периодичность осуществления </w:t>
      </w:r>
      <w:proofErr w:type="gramStart"/>
      <w:r w:rsidRPr="00284FA4">
        <w:rPr>
          <w:sz w:val="28"/>
          <w:szCs w:val="28"/>
        </w:rPr>
        <w:t>контроля за</w:t>
      </w:r>
      <w:proofErr w:type="gramEnd"/>
      <w:r w:rsidRPr="00284FA4">
        <w:rPr>
          <w:sz w:val="28"/>
          <w:szCs w:val="28"/>
        </w:rPr>
        <w:t xml:space="preserve"> предоставлением муниципальной услуги устанавливается </w:t>
      </w:r>
      <w:r w:rsidR="007448B5" w:rsidRPr="00284FA4">
        <w:rPr>
          <w:sz w:val="28"/>
          <w:szCs w:val="28"/>
        </w:rPr>
        <w:t>Администрацией</w:t>
      </w:r>
      <w:r w:rsidRPr="00284FA4">
        <w:rPr>
          <w:sz w:val="28"/>
          <w:szCs w:val="28"/>
        </w:rPr>
        <w:t>. При этом контроль должен осуществляться не реже 1 раза в календарный год.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84FA4">
        <w:rPr>
          <w:sz w:val="28"/>
          <w:szCs w:val="28"/>
        </w:rPr>
        <w:t>Контроль за</w:t>
      </w:r>
      <w:proofErr w:type="gramEnd"/>
      <w:r w:rsidRPr="00284FA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4. Проверки полноты и качества предоставления муниципальной услуги осуществляются по поручению </w:t>
      </w:r>
      <w:r w:rsidR="007448B5" w:rsidRPr="00284FA4">
        <w:rPr>
          <w:sz w:val="28"/>
          <w:szCs w:val="28"/>
        </w:rPr>
        <w:t>Главы Северо-Енисейского района</w:t>
      </w:r>
      <w:r w:rsidRPr="00284FA4">
        <w:rPr>
          <w:sz w:val="28"/>
          <w:szCs w:val="28"/>
        </w:rPr>
        <w:t>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Ответственность должностных лиц ОМСУ за решения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5.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>6.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о труде.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со стороны граждан, их объединений и организаций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7.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284FA4">
        <w:rPr>
          <w:sz w:val="28"/>
          <w:szCs w:val="28"/>
        </w:rPr>
        <w:t>контроля за</w:t>
      </w:r>
      <w:proofErr w:type="gramEnd"/>
      <w:r w:rsidRPr="00284FA4">
        <w:rPr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4FA4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 действий (бездействия) Администрации, его должностных лиц,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государственных гражданских служащих, работников</w:t>
      </w: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lastRenderedPageBreak/>
        <w:t>(бездействия) и (или) решений, принятых (осуществленных)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1. 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7448B5" w:rsidRPr="00284FA4">
        <w:rPr>
          <w:sz w:val="28"/>
          <w:szCs w:val="28"/>
        </w:rPr>
        <w:t>Уполномоченного органа</w:t>
      </w:r>
      <w:r w:rsidRPr="00284FA4">
        <w:rPr>
          <w:sz w:val="28"/>
          <w:szCs w:val="28"/>
        </w:rPr>
        <w:t>, осуществляемое или принятое в ходе предоставления муниципальной услуги (далее - жалоба).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Органы муниципальной власти, организации и уполномоченные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Normal"/>
        <w:ind w:firstLine="540"/>
        <w:jc w:val="both"/>
        <w:rPr>
          <w:i/>
          <w:sz w:val="28"/>
          <w:szCs w:val="28"/>
        </w:rPr>
      </w:pPr>
      <w:r w:rsidRPr="00284FA4">
        <w:rPr>
          <w:sz w:val="28"/>
          <w:szCs w:val="28"/>
        </w:rPr>
        <w:t xml:space="preserve">2. Органом </w:t>
      </w:r>
      <w:r w:rsidR="007448B5" w:rsidRPr="00284FA4">
        <w:rPr>
          <w:sz w:val="28"/>
          <w:szCs w:val="28"/>
        </w:rPr>
        <w:t>местного самоуправления</w:t>
      </w:r>
      <w:r w:rsidRPr="00284FA4">
        <w:rPr>
          <w:sz w:val="28"/>
          <w:szCs w:val="28"/>
        </w:rPr>
        <w:t xml:space="preserve">, в который может быть направлена жалоба, является Администрация </w:t>
      </w:r>
      <w:r w:rsidR="007448B5" w:rsidRPr="00284FA4">
        <w:rPr>
          <w:sz w:val="28"/>
          <w:szCs w:val="28"/>
        </w:rPr>
        <w:t>Северо-Енисейского района.</w:t>
      </w:r>
      <w:r w:rsidRPr="00284FA4">
        <w:rPr>
          <w:i/>
          <w:sz w:val="28"/>
          <w:szCs w:val="28"/>
        </w:rPr>
        <w:t xml:space="preserve"> 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3. Информация о порядке подачи и рассмотрения жалобы размещается на официальном сайте </w:t>
      </w:r>
      <w:r w:rsidR="007448B5" w:rsidRPr="00284FA4">
        <w:rPr>
          <w:sz w:val="28"/>
          <w:szCs w:val="28"/>
        </w:rPr>
        <w:t xml:space="preserve">Северо-Енисейского района </w:t>
      </w:r>
      <w:r w:rsidRPr="00284FA4">
        <w:rPr>
          <w:sz w:val="28"/>
          <w:szCs w:val="28"/>
        </w:rPr>
        <w:t>в информационно</w:t>
      </w:r>
      <w:r w:rsidR="007448B5" w:rsidRPr="00284FA4">
        <w:rPr>
          <w:sz w:val="28"/>
          <w:szCs w:val="28"/>
        </w:rPr>
        <w:t xml:space="preserve"> </w:t>
      </w:r>
      <w:proofErr w:type="gramStart"/>
      <w:r w:rsidRPr="00284FA4">
        <w:rPr>
          <w:sz w:val="28"/>
          <w:szCs w:val="28"/>
        </w:rPr>
        <w:t>-т</w:t>
      </w:r>
      <w:proofErr w:type="gramEnd"/>
      <w:r w:rsidRPr="00284FA4">
        <w:rPr>
          <w:sz w:val="28"/>
          <w:szCs w:val="28"/>
        </w:rPr>
        <w:t xml:space="preserve">елекоммуникационной сети </w:t>
      </w:r>
      <w:r w:rsidR="007448B5" w:rsidRPr="00284FA4">
        <w:rPr>
          <w:sz w:val="28"/>
          <w:szCs w:val="28"/>
        </w:rPr>
        <w:t>«Интернет»</w:t>
      </w:r>
      <w:r w:rsidRPr="00284FA4">
        <w:rPr>
          <w:sz w:val="28"/>
          <w:szCs w:val="28"/>
        </w:rPr>
        <w:t>, Едином портале,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81889" w:rsidRPr="00284FA4" w:rsidRDefault="00781889" w:rsidP="00781889">
      <w:pPr>
        <w:pStyle w:val="ConsPlusNormal"/>
        <w:ind w:firstLine="540"/>
        <w:jc w:val="both"/>
        <w:rPr>
          <w:sz w:val="28"/>
          <w:szCs w:val="28"/>
        </w:rPr>
      </w:pPr>
    </w:p>
    <w:p w:rsidR="00781889" w:rsidRPr="00284FA4" w:rsidRDefault="00781889" w:rsidP="007818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781889" w:rsidRPr="00284FA4" w:rsidRDefault="00781889" w:rsidP="007818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услугу, а также его должностных лиц</w:t>
      </w:r>
    </w:p>
    <w:p w:rsidR="00781889" w:rsidRPr="00284FA4" w:rsidRDefault="00781889" w:rsidP="00781889">
      <w:pPr>
        <w:pStyle w:val="ConsPlusNormal"/>
        <w:jc w:val="both"/>
        <w:rPr>
          <w:sz w:val="28"/>
          <w:szCs w:val="28"/>
        </w:rPr>
      </w:pPr>
    </w:p>
    <w:p w:rsidR="00F14C24" w:rsidRPr="00284FA4" w:rsidRDefault="00781889" w:rsidP="00284FA4">
      <w:pPr>
        <w:pStyle w:val="ConsPlusNormal"/>
        <w:ind w:firstLine="540"/>
        <w:jc w:val="both"/>
        <w:rPr>
          <w:sz w:val="28"/>
          <w:szCs w:val="28"/>
        </w:rPr>
      </w:pPr>
      <w:r w:rsidRPr="00284FA4">
        <w:rPr>
          <w:sz w:val="28"/>
          <w:szCs w:val="28"/>
        </w:rPr>
        <w:t xml:space="preserve">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r w:rsidR="007448B5" w:rsidRPr="00284FA4">
        <w:rPr>
          <w:sz w:val="28"/>
          <w:szCs w:val="28"/>
        </w:rPr>
        <w:t>в соответствии с законодательством Российской Федерации.</w:t>
      </w:r>
      <w:r w:rsidR="00F14C24" w:rsidRPr="00284FA4">
        <w:rPr>
          <w:sz w:val="28"/>
          <w:szCs w:val="28"/>
        </w:rPr>
        <w:br w:type="page"/>
      </w:r>
    </w:p>
    <w:p w:rsidR="00781889" w:rsidRPr="00284FA4" w:rsidRDefault="00065BA3" w:rsidP="00781889">
      <w:pPr>
        <w:pStyle w:val="ConsPlusNormal"/>
        <w:jc w:val="right"/>
        <w:outlineLvl w:val="1"/>
        <w:rPr>
          <w:sz w:val="20"/>
          <w:szCs w:val="20"/>
        </w:rPr>
      </w:pPr>
      <w:r w:rsidRPr="00284FA4">
        <w:rPr>
          <w:sz w:val="20"/>
          <w:szCs w:val="20"/>
        </w:rPr>
        <w:lastRenderedPageBreak/>
        <w:t>Приложение №</w:t>
      </w:r>
      <w:r w:rsidR="00781889" w:rsidRPr="00284FA4">
        <w:rPr>
          <w:sz w:val="20"/>
          <w:szCs w:val="20"/>
        </w:rPr>
        <w:t xml:space="preserve"> 1</w:t>
      </w:r>
    </w:p>
    <w:p w:rsidR="00781889" w:rsidRPr="00284FA4" w:rsidRDefault="00781889" w:rsidP="007818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sz w:val="20"/>
          <w:szCs w:val="20"/>
        </w:rPr>
        <w:t xml:space="preserve">к регламенту </w:t>
      </w: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предоставления недвижимого имущества, находящегося</w:t>
      </w:r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в </w:t>
      </w:r>
      <w:r w:rsidRPr="00284FA4">
        <w:rPr>
          <w:sz w:val="20"/>
          <w:szCs w:val="20"/>
        </w:rPr>
        <w:t>муниципальной</w:t>
      </w:r>
      <w:r w:rsidRPr="00284FA4">
        <w:rPr>
          <w:bCs/>
          <w:sz w:val="20"/>
          <w:szCs w:val="20"/>
        </w:rPr>
        <w:t xml:space="preserve"> собственности, арендуемого субъектами малого и среднего предпринимательства физическим лицам,</w:t>
      </w:r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не являющимся индивидуальными предпринимателями и применяющим специальный налоговый режим «Налог </w:t>
      </w:r>
      <w:proofErr w:type="gramStart"/>
      <w:r w:rsidRPr="00284FA4">
        <w:rPr>
          <w:bCs/>
          <w:sz w:val="20"/>
          <w:szCs w:val="20"/>
        </w:rPr>
        <w:t>на</w:t>
      </w:r>
      <w:proofErr w:type="gramEnd"/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профессиональный доход при реализации ими преимущественного права на приобретение арендуемого имущества, </w:t>
      </w:r>
      <w:proofErr w:type="gramStart"/>
      <w:r w:rsidRPr="00284FA4">
        <w:rPr>
          <w:bCs/>
          <w:sz w:val="20"/>
          <w:szCs w:val="20"/>
        </w:rPr>
        <w:t>в</w:t>
      </w:r>
      <w:proofErr w:type="gramEnd"/>
    </w:p>
    <w:p w:rsidR="00065BA3" w:rsidRPr="00284FA4" w:rsidRDefault="00781889" w:rsidP="00065BA3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>собственность</w:t>
      </w:r>
    </w:p>
    <w:p w:rsidR="00065BA3" w:rsidRPr="00284FA4" w:rsidRDefault="00065BA3" w:rsidP="00065BA3">
      <w:pPr>
        <w:pStyle w:val="ConsPlusNormal"/>
        <w:jc w:val="center"/>
        <w:rPr>
          <w:b/>
          <w:sz w:val="28"/>
          <w:szCs w:val="28"/>
        </w:rPr>
      </w:pPr>
    </w:p>
    <w:p w:rsidR="00781889" w:rsidRPr="00284FA4" w:rsidRDefault="00781889" w:rsidP="00065BA3">
      <w:pPr>
        <w:pStyle w:val="ConsPlusNormal"/>
        <w:jc w:val="center"/>
        <w:rPr>
          <w:bCs/>
          <w:sz w:val="20"/>
          <w:szCs w:val="20"/>
        </w:rPr>
      </w:pPr>
      <w:r w:rsidRPr="00284FA4">
        <w:rPr>
          <w:b/>
          <w:sz w:val="28"/>
          <w:szCs w:val="28"/>
        </w:rPr>
        <w:t>Форма запроса о предоставлении услуги</w:t>
      </w:r>
    </w:p>
    <w:p w:rsidR="00781889" w:rsidRPr="00284FA4" w:rsidRDefault="00781889" w:rsidP="0078188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322E" w:rsidRPr="00284FA4" w:rsidRDefault="0098322E" w:rsidP="0098322E">
      <w:pPr>
        <w:pStyle w:val="30"/>
        <w:spacing w:after="0"/>
        <w:jc w:val="both"/>
        <w:rPr>
          <w:color w:val="auto"/>
        </w:rPr>
      </w:pPr>
      <w:r w:rsidRPr="00284FA4">
        <w:rPr>
          <w:color w:val="auto"/>
        </w:rPr>
        <w:t>Кому адресован документ:</w:t>
      </w:r>
    </w:p>
    <w:p w:rsidR="0098322E" w:rsidRPr="00284FA4" w:rsidRDefault="0098322E" w:rsidP="0098322E">
      <w:pPr>
        <w:pStyle w:val="30"/>
        <w:spacing w:after="0"/>
        <w:jc w:val="both"/>
        <w:rPr>
          <w:color w:val="auto"/>
        </w:rPr>
      </w:pPr>
      <w:r w:rsidRPr="00284FA4">
        <w:rPr>
          <w:color w:val="auto"/>
        </w:rPr>
        <w:t>__________________________</w:t>
      </w:r>
    </w:p>
    <w:p w:rsidR="0098322E" w:rsidRPr="00284FA4" w:rsidRDefault="0098322E" w:rsidP="0098322E">
      <w:pPr>
        <w:pStyle w:val="11"/>
        <w:ind w:firstLine="0"/>
        <w:jc w:val="both"/>
        <w:rPr>
          <w:color w:val="auto"/>
          <w:sz w:val="20"/>
          <w:szCs w:val="20"/>
        </w:rPr>
      </w:pPr>
      <w:r w:rsidRPr="00284FA4">
        <w:rPr>
          <w:color w:val="auto"/>
          <w:sz w:val="20"/>
          <w:szCs w:val="20"/>
        </w:rPr>
        <w:t>(наименование Уполномоченного органа)</w:t>
      </w:r>
    </w:p>
    <w:p w:rsidR="0098322E" w:rsidRPr="00284FA4" w:rsidRDefault="0098322E" w:rsidP="0098322E">
      <w:pPr>
        <w:ind w:firstLine="709"/>
        <w:jc w:val="both"/>
        <w:rPr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Сведения о заявителе, являющемся индивидуальным предпринимателем: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фамилия, имя и отчество (последнее – при наличии) индивидуального предпринимателя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ОГРНИП ____________________________________________________________________________;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идентификационный номер налогоплательщика (ИНН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): 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наименование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серия и номер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дата выдачи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кем выдан документ, удостоверяющий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номер телефона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адрес электронной почты: ________________________________________________________________.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Сведения о заявителе, являющемся юридическим лицом: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Полное наименование юридического лица с указанием его организационно – правовой формы:______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ОГРН ________________________________________________________________________________;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идентификационный номер налогоплательщика (ИНН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): 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номер телефона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адрес электронной почты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почтовый адрес: ________________________________________________________________________.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Сведения о заявителе, являющемся представителем (уполномоченным лицом) юридического лица __: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фамилия, имя и отчество (последнее – при наличии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):__________________________________________;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дата рождения__________________________________________________________________________;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наименование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серия и номер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дата выдачи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кем выдан документ, удостоверяющий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код подразделения, выдавшего документ, удостоверяющий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номер телефона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адрес электронной почты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должность уполномоченного лица юридического лица ________________________________________.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Сведения о заявителе, являющемся представителем индивидуального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предпринимателя: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фамилия, имя и отчество (последнее – при наличии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): 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наименование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серия и номер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дата выдачи документа, удостоверяющего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кем выдан документ, удостоверяющий личность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номер телефона</w:t>
      </w: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: _______________________________________________________________________;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адрес электронной почты: ________________________________________________________________.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>Способ получения результата услуги: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на адрес электронной почты: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 да,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 нет;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в МФЦ (в случае подачи заявления через МФЦ):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 да,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 нет;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284FA4">
        <w:rPr>
          <w:rFonts w:ascii="Times New Roman" w:hAnsi="Times New Roman" w:cs="Times New Roman"/>
          <w:color w:val="auto"/>
          <w:sz w:val="20"/>
          <w:szCs w:val="20"/>
        </w:rPr>
        <w:t>с использованием личного кабинета на Едином портале (в случае подачи заявления через личный</w:t>
      </w:r>
      <w:proofErr w:type="gramEnd"/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кабинет на Едином портале):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 да,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>нет;</w:t>
      </w:r>
    </w:p>
    <w:p w:rsidR="0098322E" w:rsidRPr="00284FA4" w:rsidRDefault="0098322E" w:rsidP="0098322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посредством почтового отправления: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 xml:space="preserve"> да, </w:t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sym w:font="Symbol" w:char="F07F"/>
      </w:r>
      <w:r w:rsidRPr="00284FA4">
        <w:rPr>
          <w:rFonts w:ascii="Times New Roman" w:hAnsi="Times New Roman" w:cs="Times New Roman"/>
          <w:color w:val="auto"/>
          <w:sz w:val="20"/>
          <w:szCs w:val="20"/>
        </w:rPr>
        <w:t>нет.</w:t>
      </w:r>
    </w:p>
    <w:p w:rsidR="00781889" w:rsidRPr="00284FA4" w:rsidRDefault="00781889" w:rsidP="00781889">
      <w:pPr>
        <w:ind w:left="10" w:right="621" w:hanging="1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781889" w:rsidRPr="00284FA4" w:rsidRDefault="00781889" w:rsidP="00781889">
      <w:pPr>
        <w:ind w:left="10" w:right="621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Par503"/>
      <w:bookmarkEnd w:id="7"/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Запрос</w:t>
      </w:r>
    </w:p>
    <w:p w:rsidR="00781889" w:rsidRPr="00284FA4" w:rsidRDefault="00781889" w:rsidP="00781889">
      <w:pPr>
        <w:ind w:left="20" w:right="401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о реализации преимущественного права на приобретение арендуемого имущества</w:t>
      </w:r>
    </w:p>
    <w:p w:rsidR="00781889" w:rsidRPr="00284FA4" w:rsidRDefault="00781889" w:rsidP="00781889">
      <w:pPr>
        <w:ind w:right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____________, в лице ____________,  ____________,  ____________, действующего на основании ____________,  (номер ЕГРИП ____________, номер ЕГРЮЛ ____________) заявляю (заявляем)</w:t>
      </w:r>
      <w:r w:rsidRPr="00284FA4">
        <w:rPr>
          <w:rFonts w:ascii="Times New Roman" w:hAnsi="Times New Roman" w:cs="Times New Roman"/>
          <w:color w:val="auto"/>
          <w:sz w:val="28"/>
          <w:szCs w:val="28"/>
          <w:u w:val="single" w:color="000000"/>
        </w:rPr>
        <w:t xml:space="preserve">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о своем желании реализовать преимущественное право на приобретение по рыночной стоимости арендуемого ____________ имущества ____________, расположенного по адресу ____________, общей площадью ____________, расположенное ____________ (далее – Объект) посредством уплаты ____________, ____________ рыночной стоимости недвижимого</w:t>
      </w:r>
      <w:r w:rsidR="003875D0">
        <w:rPr>
          <w:rFonts w:ascii="Times New Roman" w:hAnsi="Times New Roman" w:cs="Times New Roman"/>
          <w:color w:val="auto"/>
          <w:sz w:val="28"/>
          <w:szCs w:val="28"/>
        </w:rPr>
        <w:t xml:space="preserve"> имущества в срок ____________.</w:t>
      </w:r>
      <w:proofErr w:type="gramEnd"/>
    </w:p>
    <w:p w:rsidR="00781889" w:rsidRPr="00284FA4" w:rsidRDefault="003875D0" w:rsidP="00781889">
      <w:pPr>
        <w:ind w:left="10" w:right="4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____________.</w:t>
      </w:r>
    </w:p>
    <w:p w:rsidR="00781889" w:rsidRPr="00284FA4" w:rsidRDefault="00781889" w:rsidP="00781889">
      <w:pPr>
        <w:ind w:left="10" w:right="8017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____________.</w:t>
      </w:r>
    </w:p>
    <w:p w:rsidR="00781889" w:rsidRPr="00284FA4" w:rsidRDefault="00781889" w:rsidP="00781889">
      <w:pPr>
        <w:ind w:left="10" w:right="8017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Адрес: _________</w:t>
      </w:r>
    </w:p>
    <w:p w:rsidR="00781889" w:rsidRPr="00284FA4" w:rsidRDefault="00781889" w:rsidP="00781889">
      <w:pPr>
        <w:ind w:left="10" w:right="8017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ИНН __________</w:t>
      </w:r>
    </w:p>
    <w:p w:rsidR="00781889" w:rsidRPr="00284FA4" w:rsidRDefault="00781889" w:rsidP="00781889">
      <w:pPr>
        <w:tabs>
          <w:tab w:val="left" w:pos="6555"/>
        </w:tabs>
        <w:ind w:left="10" w:right="4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ОГРН _________</w:t>
      </w:r>
    </w:p>
    <w:p w:rsidR="00781889" w:rsidRPr="00284FA4" w:rsidRDefault="00781889" w:rsidP="00781889">
      <w:pPr>
        <w:ind w:left="10" w:right="4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КПП __________</w:t>
      </w:r>
    </w:p>
    <w:p w:rsidR="00781889" w:rsidRPr="00284FA4" w:rsidRDefault="00781889" w:rsidP="00781889">
      <w:pPr>
        <w:ind w:left="10" w:right="4" w:hanging="1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284FA4">
        <w:rPr>
          <w:rFonts w:ascii="Times New Roman" w:hAnsi="Times New Roman" w:cs="Times New Roman"/>
          <w:color w:val="auto"/>
          <w:sz w:val="28"/>
          <w:szCs w:val="28"/>
        </w:rPr>
        <w:t>/c ____________</w:t>
      </w:r>
    </w:p>
    <w:p w:rsidR="00781889" w:rsidRPr="00284FA4" w:rsidRDefault="00781889" w:rsidP="00781889">
      <w:pPr>
        <w:ind w:left="10" w:right="785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К/с ____________ БИК ___________</w:t>
      </w:r>
    </w:p>
    <w:p w:rsidR="00781889" w:rsidRPr="00284FA4" w:rsidRDefault="00781889" w:rsidP="00781889">
      <w:pPr>
        <w:ind w:left="10" w:right="4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____________, ____________, ____________, ____________, ____________,  ____________,  ____________,  ____________,  ____________. </w:t>
      </w:r>
    </w:p>
    <w:p w:rsidR="00781889" w:rsidRPr="00284FA4" w:rsidRDefault="00781889" w:rsidP="00781889">
      <w:pPr>
        <w:ind w:right="636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{Ф.И.О. заявителя: ____________,  ____________, ____________.}</w:t>
      </w:r>
    </w:p>
    <w:p w:rsidR="00781889" w:rsidRPr="00284FA4" w:rsidRDefault="00781889" w:rsidP="00781889">
      <w:pPr>
        <w:ind w:right="636"/>
        <w:rPr>
          <w:rFonts w:ascii="Times New Roman" w:hAnsi="Times New Roman" w:cs="Times New Roman"/>
          <w:color w:val="auto"/>
          <w:sz w:val="28"/>
          <w:szCs w:val="28"/>
        </w:rPr>
      </w:pPr>
    </w:p>
    <w:p w:rsidR="00781889" w:rsidRPr="00284FA4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СОГЛАСИЕ</w:t>
      </w:r>
    </w:p>
    <w:p w:rsidR="00781889" w:rsidRPr="00284FA4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на обработку персональных данных гражданина,</w:t>
      </w:r>
    </w:p>
    <w:p w:rsidR="00781889" w:rsidRPr="00284FA4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</w:t>
      </w:r>
    </w:p>
    <w:p w:rsidR="00781889" w:rsidRPr="00284FA4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5" w:history="1">
        <w:r w:rsidRPr="00284FA4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84FA4">
        <w:rPr>
          <w:rFonts w:ascii="Times New Roman" w:hAnsi="Times New Roman" w:cs="Times New Roman"/>
          <w:sz w:val="28"/>
          <w:szCs w:val="28"/>
        </w:rPr>
        <w:t xml:space="preserve"> Федерального  з</w:t>
      </w:r>
      <w:r w:rsidR="0098322E" w:rsidRPr="00284FA4">
        <w:rPr>
          <w:rFonts w:ascii="Times New Roman" w:hAnsi="Times New Roman" w:cs="Times New Roman"/>
          <w:sz w:val="28"/>
          <w:szCs w:val="28"/>
        </w:rPr>
        <w:t>акона от  27.07.2006  № 152-ФЗ «</w:t>
      </w:r>
      <w:r w:rsidRPr="00284FA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8322E" w:rsidRPr="00284FA4">
        <w:rPr>
          <w:rFonts w:ascii="Times New Roman" w:hAnsi="Times New Roman" w:cs="Times New Roman"/>
          <w:sz w:val="28"/>
          <w:szCs w:val="28"/>
        </w:rPr>
        <w:t>»</w:t>
      </w:r>
      <w:r w:rsidRPr="00284FA4">
        <w:rPr>
          <w:rFonts w:ascii="Times New Roman" w:hAnsi="Times New Roman" w:cs="Times New Roman"/>
          <w:sz w:val="28"/>
          <w:szCs w:val="28"/>
        </w:rPr>
        <w:t xml:space="preserve"> подтверждаю свое  согласие на обработку моих персональных данных, н</w:t>
      </w:r>
      <w:r w:rsidR="0098322E" w:rsidRPr="00284FA4">
        <w:rPr>
          <w:rFonts w:ascii="Times New Roman" w:hAnsi="Times New Roman" w:cs="Times New Roman"/>
          <w:sz w:val="28"/>
          <w:szCs w:val="28"/>
        </w:rPr>
        <w:t>еобходимых  для предоставления м</w:t>
      </w:r>
      <w:r w:rsidRPr="00284FA4">
        <w:rPr>
          <w:rFonts w:ascii="Times New Roman" w:hAnsi="Times New Roman" w:cs="Times New Roman"/>
          <w:sz w:val="28"/>
          <w:szCs w:val="28"/>
        </w:rPr>
        <w:t>униципальной услуги, при условии, что обработка персональных  данных осуществляется  строго  лицом, уполномоченным  на  осуществление  работы с персональными  данными, обязанным сохранять служебную информацию, ставшую ему известной  в связи с исполнением должностных обязанностей.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 Специалист, получающий для работы конфиденциальный документ, несет ответственность за сохранность носителя и конфиденциальность информации. Подтверждаю, что ознакомле</w:t>
      </w:r>
      <w:proofErr w:type="gramStart"/>
      <w:r w:rsidRPr="00284F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84FA4">
        <w:rPr>
          <w:rFonts w:ascii="Times New Roman" w:hAnsi="Times New Roman" w:cs="Times New Roman"/>
          <w:sz w:val="28"/>
          <w:szCs w:val="28"/>
        </w:rPr>
        <w:t xml:space="preserve">а) с положениями Федерального </w:t>
      </w:r>
      <w:hyperlink r:id="rId16" w:history="1">
        <w:r w:rsidRPr="00284FA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84FA4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98322E" w:rsidRPr="00284FA4">
        <w:rPr>
          <w:rFonts w:ascii="Times New Roman" w:hAnsi="Times New Roman" w:cs="Times New Roman"/>
          <w:sz w:val="28"/>
          <w:szCs w:val="28"/>
        </w:rPr>
        <w:t>№</w:t>
      </w:r>
      <w:r w:rsidRPr="00284FA4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данных», права и обязанности в области защиты персональных данных мне разъяснены.</w:t>
      </w:r>
    </w:p>
    <w:p w:rsidR="00781889" w:rsidRPr="00284FA4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________________/__________</w:t>
      </w:r>
    </w:p>
    <w:p w:rsidR="00781889" w:rsidRPr="00284FA4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4FA4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F14C24" w:rsidRPr="00284FA4" w:rsidRDefault="00F14C24">
      <w:pP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781889" w:rsidRPr="00284FA4" w:rsidRDefault="00065BA3" w:rsidP="00781889">
      <w:pPr>
        <w:pStyle w:val="ConsPlusNormal"/>
        <w:jc w:val="right"/>
        <w:outlineLvl w:val="1"/>
        <w:rPr>
          <w:sz w:val="20"/>
          <w:szCs w:val="20"/>
        </w:rPr>
      </w:pPr>
      <w:r w:rsidRPr="00284FA4">
        <w:rPr>
          <w:sz w:val="20"/>
          <w:szCs w:val="20"/>
        </w:rPr>
        <w:lastRenderedPageBreak/>
        <w:t>Приложение №</w:t>
      </w:r>
      <w:r w:rsidR="00781889" w:rsidRPr="00284FA4">
        <w:rPr>
          <w:sz w:val="20"/>
          <w:szCs w:val="20"/>
        </w:rPr>
        <w:t xml:space="preserve"> 2</w:t>
      </w:r>
    </w:p>
    <w:p w:rsidR="00781889" w:rsidRPr="00284FA4" w:rsidRDefault="00781889" w:rsidP="007818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sz w:val="20"/>
          <w:szCs w:val="20"/>
        </w:rPr>
        <w:t xml:space="preserve">к регламенту </w:t>
      </w: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предоставления недвижимого имущества, находящегося</w:t>
      </w:r>
    </w:p>
    <w:p w:rsidR="0098322E" w:rsidRPr="00284FA4" w:rsidRDefault="00781889" w:rsidP="0098322E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в </w:t>
      </w:r>
      <w:r w:rsidRPr="00284FA4">
        <w:rPr>
          <w:sz w:val="20"/>
          <w:szCs w:val="20"/>
        </w:rPr>
        <w:t>муниципальной</w:t>
      </w:r>
      <w:r w:rsidRPr="00284FA4">
        <w:rPr>
          <w:bCs/>
          <w:sz w:val="20"/>
          <w:szCs w:val="20"/>
        </w:rPr>
        <w:t xml:space="preserve"> собственности, арендуемого субъектами малого и среднего предпринимательства физическим лицам,</w:t>
      </w:r>
    </w:p>
    <w:p w:rsidR="0098322E" w:rsidRPr="00284FA4" w:rsidRDefault="00781889" w:rsidP="0098322E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не являющимся индивидуальными предпринимателями и применяющим специальный налоговый режим «Налог </w:t>
      </w:r>
      <w:proofErr w:type="gramStart"/>
      <w:r w:rsidRPr="00284FA4">
        <w:rPr>
          <w:bCs/>
          <w:sz w:val="20"/>
          <w:szCs w:val="20"/>
        </w:rPr>
        <w:t>на</w:t>
      </w:r>
      <w:proofErr w:type="gramEnd"/>
    </w:p>
    <w:p w:rsidR="0098322E" w:rsidRPr="00284FA4" w:rsidRDefault="00781889" w:rsidP="0098322E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профессиональный доход при реализации ими преимущественного права на приобретение арендуемого имущества, </w:t>
      </w:r>
      <w:proofErr w:type="gramStart"/>
      <w:r w:rsidRPr="00284FA4">
        <w:rPr>
          <w:bCs/>
          <w:sz w:val="20"/>
          <w:szCs w:val="20"/>
        </w:rPr>
        <w:t>в</w:t>
      </w:r>
      <w:proofErr w:type="gramEnd"/>
    </w:p>
    <w:p w:rsidR="00781889" w:rsidRPr="00284FA4" w:rsidRDefault="00781889" w:rsidP="0098322E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>собственность</w:t>
      </w:r>
    </w:p>
    <w:p w:rsidR="00781889" w:rsidRPr="00284FA4" w:rsidRDefault="00781889" w:rsidP="007818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Форма решения об отказе в приеме документов, необходимых для предоставления услуги.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(наименование уполномоченного органа местного самоуправления)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Кому: 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(фамилия</w:t>
      </w:r>
      <w:proofErr w:type="gramStart"/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,</w:t>
      </w:r>
      <w:proofErr w:type="gramEnd"/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имя отчество – для ИП)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(полное наименование организации</w:t>
      </w:r>
      <w:proofErr w:type="gramEnd"/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для юридических лиц)</w:t>
      </w:r>
    </w:p>
    <w:p w:rsidR="00065BA3" w:rsidRPr="00284FA4" w:rsidRDefault="00065BA3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  <w:u w:val="single"/>
        </w:rPr>
        <w:t>Контактные данные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(телефон)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(адрес электронной почты)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(адрес заявителя)</w:t>
      </w: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об отказе в приеме документов, необходимых для предоставления услуги</w:t>
      </w: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Дата____________ №____________</w:t>
      </w:r>
    </w:p>
    <w:p w:rsidR="00781889" w:rsidRPr="00284FA4" w:rsidRDefault="00781889" w:rsidP="0078188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81889" w:rsidRPr="00284FA4" w:rsidRDefault="00781889" w:rsidP="00781889">
      <w:pPr>
        <w:ind w:right="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рассмотрения заявления по услуге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____________. Разъяснения причин отказа в приеме документов: </w:t>
      </w:r>
      <w:proofErr w:type="gramEnd"/>
    </w:p>
    <w:p w:rsidR="00781889" w:rsidRPr="00284FA4" w:rsidRDefault="00781889" w:rsidP="00781889">
      <w:pPr>
        <w:ind w:left="10" w:right="4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781889" w:rsidRPr="00284FA4" w:rsidRDefault="00781889" w:rsidP="00781889">
      <w:pPr>
        <w:ind w:right="4"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Вы вправе повторно обратиться в орган, уполномоченный на предоставление услуги ____________.</w:t>
      </w:r>
    </w:p>
    <w:p w:rsidR="00781889" w:rsidRPr="00284FA4" w:rsidRDefault="00781889" w:rsidP="00781889">
      <w:pPr>
        <w:ind w:right="413"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__________</w:t>
      </w:r>
      <w:r w:rsidR="003875D0">
        <w:rPr>
          <w:rFonts w:ascii="Times New Roman" w:hAnsi="Times New Roman" w:cs="Times New Roman"/>
          <w:color w:val="auto"/>
          <w:sz w:val="28"/>
          <w:szCs w:val="28"/>
        </w:rPr>
        <w:t>__, а также в судебном порядке.</w:t>
      </w:r>
    </w:p>
    <w:p w:rsidR="00781889" w:rsidRPr="00284FA4" w:rsidRDefault="00781889" w:rsidP="00781889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(должность уполномочен</w:t>
      </w:r>
      <w:r w:rsidR="003875D0">
        <w:rPr>
          <w:rFonts w:ascii="Times New Roman" w:hAnsi="Times New Roman" w:cs="Times New Roman"/>
          <w:i/>
          <w:color w:val="auto"/>
          <w:sz w:val="28"/>
          <w:szCs w:val="28"/>
        </w:rPr>
        <w:t>ного лица (расшифровка подписи)</w:t>
      </w:r>
      <w:proofErr w:type="gramEnd"/>
    </w:p>
    <w:p w:rsidR="00781889" w:rsidRPr="00284FA4" w:rsidRDefault="00781889" w:rsidP="00781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781889" w:rsidRPr="00284FA4" w:rsidRDefault="00781889" w:rsidP="00781889">
      <w:pPr>
        <w:pStyle w:val="ConsPlusNormal"/>
        <w:jc w:val="right"/>
        <w:outlineLvl w:val="1"/>
        <w:rPr>
          <w:sz w:val="20"/>
          <w:szCs w:val="20"/>
        </w:rPr>
      </w:pPr>
      <w:r w:rsidRPr="00284FA4">
        <w:rPr>
          <w:sz w:val="20"/>
          <w:szCs w:val="20"/>
        </w:rPr>
        <w:lastRenderedPageBreak/>
        <w:t>Приложение N 3</w:t>
      </w:r>
    </w:p>
    <w:p w:rsidR="00781889" w:rsidRPr="00284FA4" w:rsidRDefault="00781889" w:rsidP="007818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sz w:val="20"/>
          <w:szCs w:val="20"/>
        </w:rPr>
        <w:t xml:space="preserve">к регламенту </w:t>
      </w: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предоставления недвижимого имущества, находящегося</w:t>
      </w:r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в </w:t>
      </w:r>
      <w:r w:rsidRPr="00284FA4">
        <w:rPr>
          <w:sz w:val="20"/>
          <w:szCs w:val="20"/>
        </w:rPr>
        <w:t>муниципальной</w:t>
      </w:r>
      <w:r w:rsidRPr="00284FA4">
        <w:rPr>
          <w:bCs/>
          <w:sz w:val="20"/>
          <w:szCs w:val="20"/>
        </w:rPr>
        <w:t xml:space="preserve"> собственности, арендуемого субъектами малого и среднего предпринимательства физическим лицам,</w:t>
      </w:r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не являющимся индивидуальными предпринимателями и применяющим специальный налоговый режим «Налог </w:t>
      </w:r>
      <w:proofErr w:type="gramStart"/>
      <w:r w:rsidRPr="00284FA4">
        <w:rPr>
          <w:bCs/>
          <w:sz w:val="20"/>
          <w:szCs w:val="20"/>
        </w:rPr>
        <w:t>на</w:t>
      </w:r>
      <w:proofErr w:type="gramEnd"/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профессиональный доход при реализации ими преимущественного права на приобретение арендуемого имущества, </w:t>
      </w:r>
      <w:proofErr w:type="gramStart"/>
      <w:r w:rsidRPr="00284FA4">
        <w:rPr>
          <w:bCs/>
          <w:sz w:val="20"/>
          <w:szCs w:val="20"/>
        </w:rPr>
        <w:t>в</w:t>
      </w:r>
      <w:proofErr w:type="gramEnd"/>
    </w:p>
    <w:p w:rsidR="00781889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>собственность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Форма решения об отказе в предоставления услуги.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(наименование уполномоченного органа местного самоуправления)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Кому: 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(фамилия,</w:t>
      </w:r>
      <w:r w:rsidR="00065BA3" w:rsidRPr="00284FA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имя отчество – для ИП)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(полное наименование организации</w:t>
      </w:r>
      <w:proofErr w:type="gramEnd"/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для юридических лиц)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  <w:u w:val="single"/>
        </w:rPr>
        <w:t>Контактные данные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(телефон)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(адрес электронной почты)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(адрес заявителя)</w:t>
      </w: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об отказе в приеме документов, необходимых для предоставления услуги</w:t>
      </w: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Дата____________ №____________</w:t>
      </w:r>
    </w:p>
    <w:p w:rsidR="00781889" w:rsidRPr="00284FA4" w:rsidRDefault="00781889" w:rsidP="0078188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81889" w:rsidRPr="00284FA4" w:rsidRDefault="00781889" w:rsidP="00781889">
      <w:pPr>
        <w:tabs>
          <w:tab w:val="left" w:pos="8647"/>
        </w:tabs>
        <w:ind w:right="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рассмотрения заявления по услуге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____________. Разъяснения причин </w:t>
      </w:r>
      <w:r w:rsidR="003875D0">
        <w:rPr>
          <w:rFonts w:ascii="Times New Roman" w:hAnsi="Times New Roman" w:cs="Times New Roman"/>
          <w:color w:val="auto"/>
          <w:sz w:val="28"/>
          <w:szCs w:val="28"/>
        </w:rPr>
        <w:t>отказа в предоставлении услуги:</w:t>
      </w:r>
      <w:proofErr w:type="gramEnd"/>
    </w:p>
    <w:p w:rsidR="00781889" w:rsidRPr="00284FA4" w:rsidRDefault="00781889" w:rsidP="00781889">
      <w:pPr>
        <w:tabs>
          <w:tab w:val="left" w:pos="8647"/>
        </w:tabs>
        <w:ind w:left="10" w:right="1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781889" w:rsidRPr="00284FA4" w:rsidRDefault="00781889" w:rsidP="00781889">
      <w:pPr>
        <w:tabs>
          <w:tab w:val="left" w:pos="8647"/>
        </w:tabs>
        <w:ind w:right="1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Вы вправе повторно обратиться в орган, уполномоченный на предоставление услуги ____________.</w:t>
      </w:r>
    </w:p>
    <w:p w:rsidR="00781889" w:rsidRPr="00284FA4" w:rsidRDefault="00781889" w:rsidP="00781889">
      <w:pPr>
        <w:tabs>
          <w:tab w:val="left" w:pos="8647"/>
        </w:tabs>
        <w:ind w:right="1" w:firstLine="706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__________</w:t>
      </w:r>
      <w:r w:rsidR="003875D0">
        <w:rPr>
          <w:rFonts w:ascii="Times New Roman" w:hAnsi="Times New Roman" w:cs="Times New Roman"/>
          <w:color w:val="auto"/>
          <w:sz w:val="28"/>
          <w:szCs w:val="28"/>
        </w:rPr>
        <w:t>__, а также в судебном порядке.</w:t>
      </w:r>
    </w:p>
    <w:p w:rsidR="00065BA3" w:rsidRPr="00284FA4" w:rsidRDefault="00065BA3" w:rsidP="00065BA3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(должность уполномочен</w:t>
      </w:r>
      <w:r w:rsidR="00284FA4">
        <w:rPr>
          <w:rFonts w:ascii="Times New Roman" w:hAnsi="Times New Roman" w:cs="Times New Roman"/>
          <w:i/>
          <w:color w:val="auto"/>
          <w:sz w:val="28"/>
          <w:szCs w:val="28"/>
        </w:rPr>
        <w:t>ного лица (расшифровка подписи)</w:t>
      </w:r>
      <w:proofErr w:type="gramEnd"/>
    </w:p>
    <w:p w:rsidR="00781889" w:rsidRPr="00284FA4" w:rsidRDefault="00781889" w:rsidP="00284FA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781889" w:rsidRPr="00284FA4" w:rsidRDefault="00781889" w:rsidP="00781889">
      <w:pPr>
        <w:pStyle w:val="ConsPlusNormal"/>
        <w:jc w:val="right"/>
        <w:outlineLvl w:val="1"/>
        <w:rPr>
          <w:sz w:val="20"/>
          <w:szCs w:val="20"/>
        </w:rPr>
      </w:pPr>
      <w:r w:rsidRPr="00284FA4">
        <w:rPr>
          <w:sz w:val="20"/>
          <w:szCs w:val="20"/>
        </w:rPr>
        <w:lastRenderedPageBreak/>
        <w:t>Приложение N 4</w:t>
      </w:r>
    </w:p>
    <w:p w:rsidR="00065BA3" w:rsidRPr="00284FA4" w:rsidRDefault="00781889" w:rsidP="00065B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sz w:val="20"/>
          <w:szCs w:val="20"/>
        </w:rPr>
        <w:t xml:space="preserve">к регламенту </w:t>
      </w: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предоставления недвижимого имущества, находящегося</w:t>
      </w:r>
    </w:p>
    <w:p w:rsidR="00065BA3" w:rsidRPr="00284FA4" w:rsidRDefault="00781889" w:rsidP="00065B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в </w:t>
      </w:r>
      <w:r w:rsidRPr="00284FA4">
        <w:rPr>
          <w:rFonts w:ascii="Times New Roman" w:hAnsi="Times New Roman" w:cs="Times New Roman"/>
          <w:b w:val="0"/>
          <w:sz w:val="20"/>
          <w:szCs w:val="20"/>
        </w:rPr>
        <w:t>муниципальной</w:t>
      </w: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собственности, арендуемого субъектами малого и среднего предпринимательства</w:t>
      </w:r>
    </w:p>
    <w:p w:rsidR="00065BA3" w:rsidRPr="00284FA4" w:rsidRDefault="00781889" w:rsidP="00065B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физическим лицам, не являющимся индивидуальными предпринимателями и применяющим</w:t>
      </w:r>
    </w:p>
    <w:p w:rsidR="00065BA3" w:rsidRPr="00284FA4" w:rsidRDefault="00781889" w:rsidP="00065B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специальный налоговый режим «Налог на профессиональный доход при реализации ими</w:t>
      </w:r>
    </w:p>
    <w:p w:rsidR="00781889" w:rsidRPr="00284FA4" w:rsidRDefault="00781889" w:rsidP="00065B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преимущественного права на приобретение арендуемого имущества, в собственность</w:t>
      </w:r>
    </w:p>
    <w:p w:rsidR="00781889" w:rsidRPr="00284FA4" w:rsidRDefault="00781889" w:rsidP="00781889">
      <w:pPr>
        <w:pStyle w:val="ConsPlusNormal"/>
        <w:jc w:val="right"/>
        <w:rPr>
          <w:bCs/>
          <w:sz w:val="28"/>
          <w:szCs w:val="28"/>
        </w:rPr>
      </w:pP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Форма предложения о заключении договора купли продажи недвижимого имущества, находящегося 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(наименование уполномоченного органа местного самоуправления)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Кому: 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(фамилия,</w:t>
      </w:r>
      <w:r w:rsidR="00065BA3" w:rsidRPr="00284FA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имя отчество – для ИП)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(полное наименование организации</w:t>
      </w:r>
      <w:proofErr w:type="gramEnd"/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для юридических лиц)</w:t>
      </w:r>
    </w:p>
    <w:p w:rsidR="00065BA3" w:rsidRPr="00284FA4" w:rsidRDefault="00065BA3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  <w:u w:val="single"/>
        </w:rPr>
        <w:t>Контактные данные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(телефон)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(адрес электронной почты)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(адрес заявителя)</w:t>
      </w:r>
    </w:p>
    <w:p w:rsidR="00781889" w:rsidRPr="00284FA4" w:rsidRDefault="00781889" w:rsidP="007818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ПРЕДЛОЖЕНИЕ 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заключении договора купли-продажи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Дата____________ №____________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84FA4">
        <w:rPr>
          <w:color w:val="auto"/>
          <w:sz w:val="28"/>
          <w:szCs w:val="28"/>
        </w:rPr>
        <w:t>____________ во исполнение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на основании решения 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____________, расположенного</w:t>
      </w:r>
      <w:proofErr w:type="gramEnd"/>
      <w:r w:rsidRPr="00284FA4">
        <w:rPr>
          <w:color w:val="auto"/>
          <w:sz w:val="28"/>
          <w:szCs w:val="28"/>
        </w:rPr>
        <w:t xml:space="preserve"> по адресу: ____________, общей площа</w:t>
      </w:r>
      <w:r w:rsidR="003875D0">
        <w:rPr>
          <w:color w:val="auto"/>
          <w:sz w:val="28"/>
          <w:szCs w:val="28"/>
        </w:rPr>
        <w:t>дью ____________, ____________.</w:t>
      </w:r>
    </w:p>
    <w:p w:rsidR="00781889" w:rsidRPr="00284FA4" w:rsidRDefault="00781889" w:rsidP="00781889">
      <w:pPr>
        <w:ind w:left="139" w:right="33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Цена недвижимого имущества определена в соответствии с Федеральным</w:t>
      </w:r>
      <w:r w:rsidR="00065BA3"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законом от 29.07.1998 № 135-ФЗ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t>«Об оценочной деятельности в Российской Федерации» и составля</w:t>
      </w:r>
      <w:r w:rsidR="003875D0">
        <w:rPr>
          <w:rFonts w:ascii="Times New Roman" w:hAnsi="Times New Roman" w:cs="Times New Roman"/>
          <w:color w:val="auto"/>
          <w:sz w:val="28"/>
          <w:szCs w:val="28"/>
        </w:rPr>
        <w:t>ет: ____________, ____________.</w:t>
      </w:r>
    </w:p>
    <w:p w:rsidR="00781889" w:rsidRPr="00284FA4" w:rsidRDefault="00781889" w:rsidP="00781889">
      <w:pPr>
        <w:ind w:left="129" w:right="33"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Информируем, что в случае согласия на использование преимущественного права договор купли - продажи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</w:t>
      </w:r>
      <w:r w:rsidRPr="00284FA4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календарных дней в соответствии с требованиями Федерального закона от 22.07.2008 № 159-ФЗ «Об особенностях отчуждения недвижимого имущества, находящегося в государственной собственности субъектов</w:t>
      </w:r>
      <w:proofErr w:type="gramEnd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81889" w:rsidRPr="00284FA4" w:rsidRDefault="00781889" w:rsidP="00284FA4">
      <w:pPr>
        <w:ind w:right="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rPr>
          <w:color w:val="auto"/>
          <w:sz w:val="28"/>
          <w:szCs w:val="28"/>
        </w:rPr>
      </w:pPr>
      <w:proofErr w:type="gramStart"/>
      <w:r w:rsidRPr="00284FA4">
        <w:rPr>
          <w:i/>
          <w:color w:val="auto"/>
          <w:sz w:val="28"/>
          <w:szCs w:val="28"/>
        </w:rPr>
        <w:t>(до</w:t>
      </w:r>
      <w:r w:rsidR="00065BA3" w:rsidRPr="00284FA4">
        <w:rPr>
          <w:i/>
          <w:color w:val="auto"/>
          <w:sz w:val="28"/>
          <w:szCs w:val="28"/>
        </w:rPr>
        <w:t>лжность уполномоченного лица</w:t>
      </w:r>
      <w:r w:rsidR="00284FA4">
        <w:rPr>
          <w:i/>
          <w:color w:val="auto"/>
          <w:sz w:val="28"/>
          <w:szCs w:val="28"/>
        </w:rPr>
        <w:t xml:space="preserve"> (расшифровка подписи)</w:t>
      </w:r>
      <w:proofErr w:type="gramEnd"/>
    </w:p>
    <w:p w:rsidR="00781889" w:rsidRPr="00284FA4" w:rsidRDefault="00781889" w:rsidP="0078188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781889" w:rsidRPr="00284FA4" w:rsidRDefault="00781889" w:rsidP="00781889">
      <w:pPr>
        <w:pStyle w:val="ConsPlusNormal"/>
        <w:jc w:val="right"/>
        <w:outlineLvl w:val="1"/>
        <w:rPr>
          <w:sz w:val="20"/>
          <w:szCs w:val="20"/>
        </w:rPr>
      </w:pPr>
      <w:r w:rsidRPr="00284FA4">
        <w:rPr>
          <w:sz w:val="20"/>
          <w:szCs w:val="20"/>
        </w:rPr>
        <w:lastRenderedPageBreak/>
        <w:t>Приложение N 5</w:t>
      </w:r>
    </w:p>
    <w:p w:rsidR="00781889" w:rsidRPr="00284FA4" w:rsidRDefault="00781889" w:rsidP="0078188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84FA4">
        <w:rPr>
          <w:rFonts w:ascii="Times New Roman" w:hAnsi="Times New Roman" w:cs="Times New Roman"/>
          <w:b w:val="0"/>
          <w:sz w:val="20"/>
          <w:szCs w:val="20"/>
        </w:rPr>
        <w:t xml:space="preserve">к регламенту </w:t>
      </w:r>
      <w:r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предоставления недв</w:t>
      </w:r>
      <w:r w:rsidR="00065BA3" w:rsidRPr="00284FA4">
        <w:rPr>
          <w:rFonts w:ascii="Times New Roman" w:hAnsi="Times New Roman" w:cs="Times New Roman"/>
          <w:b w:val="0"/>
          <w:bCs w:val="0"/>
          <w:sz w:val="20"/>
          <w:szCs w:val="20"/>
        </w:rPr>
        <w:t>ижимого имущества, находящегося</w:t>
      </w:r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в </w:t>
      </w:r>
      <w:r w:rsidRPr="00284FA4">
        <w:rPr>
          <w:sz w:val="20"/>
          <w:szCs w:val="20"/>
        </w:rPr>
        <w:t>муниципальной</w:t>
      </w:r>
      <w:r w:rsidRPr="00284FA4">
        <w:rPr>
          <w:bCs/>
          <w:sz w:val="20"/>
          <w:szCs w:val="20"/>
        </w:rPr>
        <w:t xml:space="preserve"> собственности, арендуемого субъектами малого и среднего предпринимательства физическим лицам,</w:t>
      </w:r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не являющимся индивидуальными предпринимателями и применяющим специальный налоговый режим «Налог </w:t>
      </w:r>
      <w:proofErr w:type="gramStart"/>
      <w:r w:rsidRPr="00284FA4">
        <w:rPr>
          <w:bCs/>
          <w:sz w:val="20"/>
          <w:szCs w:val="20"/>
        </w:rPr>
        <w:t>на</w:t>
      </w:r>
      <w:proofErr w:type="gramEnd"/>
    </w:p>
    <w:p w:rsidR="00065BA3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 xml:space="preserve">профессиональный доход при реализации ими преимущественного права на приобретение арендуемого имущества, </w:t>
      </w:r>
      <w:proofErr w:type="gramStart"/>
      <w:r w:rsidRPr="00284FA4">
        <w:rPr>
          <w:bCs/>
          <w:sz w:val="20"/>
          <w:szCs w:val="20"/>
        </w:rPr>
        <w:t>в</w:t>
      </w:r>
      <w:proofErr w:type="gramEnd"/>
    </w:p>
    <w:p w:rsidR="00781889" w:rsidRPr="00284FA4" w:rsidRDefault="00781889" w:rsidP="00781889">
      <w:pPr>
        <w:pStyle w:val="ConsPlusNormal"/>
        <w:jc w:val="right"/>
        <w:rPr>
          <w:bCs/>
          <w:sz w:val="20"/>
          <w:szCs w:val="20"/>
        </w:rPr>
      </w:pPr>
      <w:r w:rsidRPr="00284FA4">
        <w:rPr>
          <w:bCs/>
          <w:sz w:val="20"/>
          <w:szCs w:val="20"/>
        </w:rPr>
        <w:t>собственность</w:t>
      </w: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1889" w:rsidRPr="00284FA4" w:rsidRDefault="00781889" w:rsidP="0078188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 проекта договора купли-продажи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(наименование уполномоченного органа местного самоуправления)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Кому: 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(фамилия,</w:t>
      </w:r>
      <w:r w:rsidR="00065BA3" w:rsidRPr="00284FA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имя отчество – для ИП)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(полное наименование организации</w:t>
      </w:r>
      <w:proofErr w:type="gramEnd"/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для юридических лиц)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  <w:u w:val="single"/>
        </w:rPr>
        <w:t>Контактные данные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(телефон)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(адрес электронной почты)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____________</w:t>
      </w:r>
    </w:p>
    <w:p w:rsidR="00781889" w:rsidRPr="00284FA4" w:rsidRDefault="00781889" w:rsidP="00781889">
      <w:pPr>
        <w:tabs>
          <w:tab w:val="center" w:pos="259"/>
          <w:tab w:val="center" w:pos="6412"/>
        </w:tabs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i/>
          <w:color w:val="auto"/>
          <w:sz w:val="28"/>
          <w:szCs w:val="28"/>
        </w:rPr>
        <w:t>(адрес заявителя)</w:t>
      </w:r>
    </w:p>
    <w:p w:rsidR="00781889" w:rsidRPr="00284FA4" w:rsidRDefault="00781889" w:rsidP="00781889">
      <w:pPr>
        <w:ind w:left="10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Место за</w:t>
      </w:r>
      <w:r w:rsidR="003875D0">
        <w:rPr>
          <w:rFonts w:ascii="Times New Roman" w:hAnsi="Times New Roman" w:cs="Times New Roman"/>
          <w:color w:val="auto"/>
          <w:sz w:val="28"/>
          <w:szCs w:val="28"/>
        </w:rPr>
        <w:t>ключения договора ____________.</w:t>
      </w:r>
    </w:p>
    <w:p w:rsidR="00781889" w:rsidRPr="00284FA4" w:rsidRDefault="00781889" w:rsidP="00781889">
      <w:pPr>
        <w:ind w:left="10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____________, именуемое в дальнейшем «Продавец», действующее на основании ____________, в лице ____________, действующего на основании ____________, зарегистрированное за основным государственным регистрационным номером ____________ ИНН ____________, расположенный по адресу: ____________, - с одной стороны, и ____________ именуемо</w:t>
      </w: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>е(</w:t>
      </w:r>
      <w:proofErr w:type="spellStart"/>
      <w:proofErr w:type="gramEnd"/>
      <w:r w:rsidRPr="00284FA4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Pr="00284FA4">
        <w:rPr>
          <w:rFonts w:ascii="Times New Roman" w:hAnsi="Times New Roman" w:cs="Times New Roman"/>
          <w:color w:val="auto"/>
          <w:sz w:val="28"/>
          <w:szCs w:val="28"/>
        </w:rPr>
        <w:t>) в дальнейшем «Покупатель(Покупатели)», в лице ____________, ____________, ____________, действующего на основании ____________ (номер ЕГРИП ____________, номер ЕГРЮЛ ____________), с другой стороны, далее совместно именуемые Стороны, заключили настоящий Договор (далее – «Договор») о нижеследующем:</w:t>
      </w:r>
    </w:p>
    <w:p w:rsidR="00781889" w:rsidRPr="00284FA4" w:rsidRDefault="00781889" w:rsidP="00781889">
      <w:pPr>
        <w:pStyle w:val="Default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center"/>
        <w:rPr>
          <w:color w:val="auto"/>
          <w:sz w:val="28"/>
          <w:szCs w:val="28"/>
        </w:rPr>
      </w:pPr>
      <w:r w:rsidRPr="00284FA4">
        <w:rPr>
          <w:b/>
          <w:bCs/>
          <w:color w:val="auto"/>
          <w:sz w:val="28"/>
          <w:szCs w:val="28"/>
        </w:rPr>
        <w:t>1. Предмет Договора</w:t>
      </w:r>
    </w:p>
    <w:p w:rsidR="00781889" w:rsidRPr="00284FA4" w:rsidRDefault="00781889" w:rsidP="00781889">
      <w:pPr>
        <w:pStyle w:val="Default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1.1</w:t>
      </w:r>
      <w:proofErr w:type="gramStart"/>
      <w:r w:rsidRPr="00284FA4">
        <w:rPr>
          <w:color w:val="auto"/>
          <w:sz w:val="28"/>
          <w:szCs w:val="28"/>
        </w:rPr>
        <w:t xml:space="preserve"> П</w:t>
      </w:r>
      <w:proofErr w:type="gramEnd"/>
      <w:r w:rsidRPr="00284FA4">
        <w:rPr>
          <w:color w:val="auto"/>
          <w:sz w:val="28"/>
          <w:szCs w:val="28"/>
        </w:rPr>
        <w:t xml:space="preserve">о настоящему Договору Продавец обязуется передать в собственность Покупателя, а Покупатель обязуется оплатить следующий объект недвижимости: ____________ по адресу ____________ общей площадью ____________, ____________ – далее именуемый «Объект» – определенно установленный в соответствии со статьей 554 Гражданского кодекса Российской Федерации в </w:t>
      </w:r>
      <w:r w:rsidR="003875D0">
        <w:rPr>
          <w:color w:val="auto"/>
          <w:sz w:val="28"/>
          <w:szCs w:val="28"/>
        </w:rPr>
        <w:t>пункте 1.2 настоящего Договора.</w:t>
      </w:r>
    </w:p>
    <w:p w:rsidR="00781889" w:rsidRPr="00284FA4" w:rsidRDefault="00781889" w:rsidP="00781889">
      <w:pPr>
        <w:pStyle w:val="Default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1.2 О</w:t>
      </w:r>
      <w:r w:rsidR="003875D0">
        <w:rPr>
          <w:color w:val="auto"/>
          <w:sz w:val="28"/>
          <w:szCs w:val="28"/>
        </w:rPr>
        <w:t>пределение предмета в Договоре.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В соответствии с пунктом 1.1 настоящего Договора Продавец передает Покупателю в собственность следующий объект недвижимости: ____________ (сведения о праве собственности</w:t>
      </w:r>
      <w:proofErr w:type="gramStart"/>
      <w:r w:rsidRPr="00284FA4">
        <w:rPr>
          <w:color w:val="auto"/>
          <w:sz w:val="28"/>
          <w:szCs w:val="28"/>
        </w:rPr>
        <w:t xml:space="preserve">: ____________), </w:t>
      </w:r>
      <w:proofErr w:type="gramEnd"/>
      <w:r w:rsidRPr="00284FA4">
        <w:rPr>
          <w:color w:val="auto"/>
          <w:sz w:val="28"/>
          <w:szCs w:val="28"/>
        </w:rPr>
        <w:t xml:space="preserve">находящийся в ____________ собственности ____________ и принадлежащий Покупателю на праве аренды (сведения о </w:t>
      </w:r>
      <w:r w:rsidR="003875D0">
        <w:rPr>
          <w:color w:val="auto"/>
          <w:sz w:val="28"/>
          <w:szCs w:val="28"/>
        </w:rPr>
        <w:t>договоре аренды: ____________).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lastRenderedPageBreak/>
        <w:t xml:space="preserve">1.3 Объект, указанный в пункте 1.2 настоящего Договора, находится в ____________ собственности ____________ и приватизируется в соответствии </w:t>
      </w:r>
      <w:proofErr w:type="gramStart"/>
      <w:r w:rsidRPr="00284FA4">
        <w:rPr>
          <w:color w:val="auto"/>
          <w:sz w:val="28"/>
          <w:szCs w:val="28"/>
        </w:rPr>
        <w:t>с</w:t>
      </w:r>
      <w:proofErr w:type="gramEnd"/>
      <w:r w:rsidRPr="00284FA4">
        <w:rPr>
          <w:color w:val="auto"/>
          <w:sz w:val="28"/>
          <w:szCs w:val="28"/>
        </w:rPr>
        <w:t xml:space="preserve"> ____________ </w:t>
      </w:r>
      <w:r w:rsidR="003875D0">
        <w:rPr>
          <w:color w:val="auto"/>
          <w:sz w:val="28"/>
          <w:szCs w:val="28"/>
        </w:rPr>
        <w:t>от ____________ № ____________.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1.4 Объект на дату заключения настоящего договора не продан, не подарен, не з</w:t>
      </w:r>
      <w:r w:rsidR="003875D0">
        <w:rPr>
          <w:color w:val="auto"/>
          <w:sz w:val="28"/>
          <w:szCs w:val="28"/>
        </w:rPr>
        <w:t>аложен, под арестом не состоит.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84FA4">
        <w:rPr>
          <w:color w:val="auto"/>
          <w:sz w:val="28"/>
          <w:szCs w:val="28"/>
        </w:rPr>
        <w:t>1.5 Передача Продавцом Покупателю Объекта, индивидуально определенного в пункте 1.2 настоящего Договора, осуществляется в срок ____________ с момента выполнения Покупателем обязательств по оплате, предусмотренных в пункте 2.2. настоящего Договора (в случае единовременной оплаты – после оплаты всей цены Объекта, в случае рассрочки платежа – после оплаты суммы первого платежа) и оформляется двусторонним Актом приема-передачи.</w:t>
      </w:r>
      <w:proofErr w:type="gramEnd"/>
      <w:r w:rsidRPr="00284FA4">
        <w:rPr>
          <w:color w:val="auto"/>
          <w:sz w:val="28"/>
          <w:szCs w:val="28"/>
        </w:rPr>
        <w:t xml:space="preserve"> Подписание Акта приема-передачи уполномоченными лицами Продавца и Покупателя свидетельствует о том, что Продавец передал, а П</w:t>
      </w:r>
      <w:r w:rsidR="003875D0">
        <w:rPr>
          <w:color w:val="auto"/>
          <w:sz w:val="28"/>
          <w:szCs w:val="28"/>
        </w:rPr>
        <w:t>окупатель принят Объект.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84FA4">
        <w:rPr>
          <w:b/>
          <w:bCs/>
          <w:color w:val="auto"/>
          <w:sz w:val="28"/>
          <w:szCs w:val="28"/>
        </w:rPr>
        <w:t>2. Цена и порядок расчетов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2.1 Цена Объекта по настоящему Договору в соответствии с оценкой его рыночной стоимости, определенной независимым оценщиком ____________ (Отчет ____________) состав</w:t>
      </w:r>
      <w:r w:rsidR="00284FA4">
        <w:rPr>
          <w:color w:val="auto"/>
          <w:sz w:val="28"/>
          <w:szCs w:val="28"/>
        </w:rPr>
        <w:t>ляет ____________ ____________.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 xml:space="preserve">2.2 Покупатель оплачивает цену ____________, ____________ в срок ____________ </w:t>
      </w:r>
      <w:proofErr w:type="gramStart"/>
      <w:r w:rsidRPr="00284FA4">
        <w:rPr>
          <w:color w:val="auto"/>
          <w:sz w:val="28"/>
          <w:szCs w:val="28"/>
        </w:rPr>
        <w:t>с даты заключения</w:t>
      </w:r>
      <w:proofErr w:type="gramEnd"/>
      <w:r w:rsidRPr="00284FA4">
        <w:rPr>
          <w:color w:val="auto"/>
          <w:sz w:val="28"/>
          <w:szCs w:val="28"/>
        </w:rPr>
        <w:t xml:space="preserve"> настоящего Договора на расчетный счет Продавца, указанный в настоящем Договоре, в соответствии со следующим графиком платежей:</w:t>
      </w:r>
    </w:p>
    <w:tbl>
      <w:tblPr>
        <w:tblStyle w:val="af2"/>
        <w:tblW w:w="0" w:type="auto"/>
        <w:tblInd w:w="10" w:type="dxa"/>
        <w:tblLook w:val="04A0" w:firstRow="1" w:lastRow="0" w:firstColumn="1" w:lastColumn="0" w:noHBand="0" w:noVBand="1"/>
      </w:tblPr>
      <w:tblGrid>
        <w:gridCol w:w="2051"/>
        <w:gridCol w:w="2051"/>
        <w:gridCol w:w="2051"/>
        <w:gridCol w:w="2052"/>
        <w:gridCol w:w="2052"/>
      </w:tblGrid>
      <w:tr w:rsidR="00284FA4" w:rsidRPr="00284FA4" w:rsidTr="000A4B2A"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4FA4" w:rsidRPr="00284FA4" w:rsidTr="000A4B2A"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4FA4" w:rsidRPr="00284FA4" w:rsidTr="000A4B2A"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84FA4" w:rsidRPr="00284FA4" w:rsidTr="000A4B2A"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1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1889" w:rsidRPr="00284FA4" w:rsidRDefault="00781889" w:rsidP="000A4B2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1889" w:rsidRPr="00284FA4" w:rsidRDefault="00781889" w:rsidP="00781889">
      <w:pPr>
        <w:ind w:left="10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2.3 Денежные обязательства Покупателя, предусмотренные пунктами 2.1, 2.2 настоящего Договора, считаются полностью прекращенными и надлежаще исполненными с момента зачисления указанных сре</w:t>
      </w:r>
      <w:proofErr w:type="gramStart"/>
      <w:r w:rsidRPr="00284FA4">
        <w:rPr>
          <w:color w:val="auto"/>
          <w:sz w:val="28"/>
          <w:szCs w:val="28"/>
        </w:rPr>
        <w:t>дств в п</w:t>
      </w:r>
      <w:proofErr w:type="gramEnd"/>
      <w:r w:rsidRPr="00284FA4">
        <w:rPr>
          <w:color w:val="auto"/>
          <w:sz w:val="28"/>
          <w:szCs w:val="28"/>
        </w:rPr>
        <w:t>олном объ</w:t>
      </w:r>
      <w:r w:rsidR="00284FA4">
        <w:rPr>
          <w:color w:val="auto"/>
          <w:sz w:val="28"/>
          <w:szCs w:val="28"/>
        </w:rPr>
        <w:t>еме на расчетный счет Продавца.</w:t>
      </w:r>
    </w:p>
    <w:p w:rsidR="00781889" w:rsidRPr="00284FA4" w:rsidRDefault="00781889" w:rsidP="00781889">
      <w:pPr>
        <w:ind w:left="10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2.4</w:t>
      </w: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284FA4">
        <w:rPr>
          <w:rFonts w:ascii="Times New Roman" w:hAnsi="Times New Roman" w:cs="Times New Roman"/>
          <w:color w:val="auto"/>
          <w:sz w:val="28"/>
          <w:szCs w:val="28"/>
        </w:rPr>
        <w:t xml:space="preserve"> случае рассрочки платежа Объект находится в залоге у Продавца до полной оплаты.</w:t>
      </w:r>
    </w:p>
    <w:p w:rsidR="00781889" w:rsidRPr="00284FA4" w:rsidRDefault="00781889" w:rsidP="0078188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84FA4">
        <w:rPr>
          <w:b/>
          <w:bCs/>
          <w:color w:val="auto"/>
          <w:sz w:val="28"/>
          <w:szCs w:val="28"/>
        </w:rPr>
        <w:t>3. Обязанности Сторон</w:t>
      </w:r>
    </w:p>
    <w:p w:rsidR="00781889" w:rsidRPr="00284FA4" w:rsidRDefault="00781889" w:rsidP="00781889">
      <w:pPr>
        <w:pStyle w:val="Default"/>
        <w:rPr>
          <w:color w:val="auto"/>
          <w:sz w:val="28"/>
          <w:szCs w:val="28"/>
        </w:rPr>
      </w:pPr>
    </w:p>
    <w:p w:rsidR="00781889" w:rsidRPr="00284FA4" w:rsidRDefault="00284FA4" w:rsidP="0078188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 Обязанности Продавца: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3.1.1</w:t>
      </w:r>
      <w:proofErr w:type="gramStart"/>
      <w:r w:rsidRPr="00284FA4">
        <w:rPr>
          <w:color w:val="auto"/>
          <w:sz w:val="28"/>
          <w:szCs w:val="28"/>
        </w:rPr>
        <w:t xml:space="preserve"> П</w:t>
      </w:r>
      <w:proofErr w:type="gramEnd"/>
      <w:r w:rsidRPr="00284FA4">
        <w:rPr>
          <w:color w:val="auto"/>
          <w:sz w:val="28"/>
          <w:szCs w:val="28"/>
        </w:rPr>
        <w:t>ередать в собственность Покупателя Объекты, определенно установленные в соответствии со статьей 554 Гражданского кодекса Российской Федерации в пункте 1.2 настоящего Договора, в порядке, предусмотренном п</w:t>
      </w:r>
      <w:r w:rsidR="00284FA4">
        <w:rPr>
          <w:color w:val="auto"/>
          <w:sz w:val="28"/>
          <w:szCs w:val="28"/>
        </w:rPr>
        <w:t>унктом 1.5 настоящего Договора.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3.1.2</w:t>
      </w:r>
      <w:proofErr w:type="gramStart"/>
      <w:r w:rsidRPr="00284FA4">
        <w:rPr>
          <w:color w:val="auto"/>
          <w:sz w:val="28"/>
          <w:szCs w:val="28"/>
        </w:rPr>
        <w:t xml:space="preserve"> В</w:t>
      </w:r>
      <w:proofErr w:type="gramEnd"/>
      <w:r w:rsidRPr="00284FA4">
        <w:rPr>
          <w:color w:val="auto"/>
          <w:sz w:val="28"/>
          <w:szCs w:val="28"/>
        </w:rPr>
        <w:t xml:space="preserve"> срок ____________ от даты подписания Акта приема-передачи Объекта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ним, документы для осуществления муниципальной регистрации перехода права собств</w:t>
      </w:r>
      <w:r w:rsidR="00284FA4">
        <w:rPr>
          <w:color w:val="auto"/>
          <w:sz w:val="28"/>
          <w:szCs w:val="28"/>
        </w:rPr>
        <w:t>енности на Объект недвижимости.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lastRenderedPageBreak/>
        <w:t>3.1.3 Надлежащим образом исполнять все свои обязанности, предусмотренные настоящим Договором и вытекающие из условий последнего и су</w:t>
      </w:r>
      <w:r w:rsidR="00284FA4">
        <w:rPr>
          <w:color w:val="auto"/>
          <w:sz w:val="28"/>
          <w:szCs w:val="28"/>
        </w:rPr>
        <w:t>щества отношений с Покупателем.</w:t>
      </w:r>
    </w:p>
    <w:p w:rsidR="00781889" w:rsidRPr="00284FA4" w:rsidRDefault="00284FA4" w:rsidP="0078188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 Обязанности Покупателя: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3.2.1</w:t>
      </w:r>
      <w:proofErr w:type="gramStart"/>
      <w:r w:rsidRPr="00284FA4">
        <w:rPr>
          <w:color w:val="auto"/>
          <w:sz w:val="28"/>
          <w:szCs w:val="28"/>
        </w:rPr>
        <w:t xml:space="preserve"> О</w:t>
      </w:r>
      <w:proofErr w:type="gramEnd"/>
      <w:r w:rsidRPr="00284FA4">
        <w:rPr>
          <w:color w:val="auto"/>
          <w:sz w:val="28"/>
          <w:szCs w:val="28"/>
        </w:rPr>
        <w:t>платить цену Объекта в порядке, сроки и размере, предусмотренные пунктам</w:t>
      </w:r>
      <w:r w:rsidR="00284FA4">
        <w:rPr>
          <w:color w:val="auto"/>
          <w:sz w:val="28"/>
          <w:szCs w:val="28"/>
        </w:rPr>
        <w:t>и 2.1, 2.2 настоящего Договора.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3.2.2</w:t>
      </w:r>
      <w:proofErr w:type="gramStart"/>
      <w:r w:rsidRPr="00284FA4">
        <w:rPr>
          <w:color w:val="auto"/>
          <w:sz w:val="28"/>
          <w:szCs w:val="28"/>
        </w:rPr>
        <w:t xml:space="preserve"> П</w:t>
      </w:r>
      <w:proofErr w:type="gramEnd"/>
      <w:r w:rsidRPr="00284FA4">
        <w:rPr>
          <w:color w:val="auto"/>
          <w:sz w:val="28"/>
          <w:szCs w:val="28"/>
        </w:rPr>
        <w:t>ринять в собственность от Продавца Объект, определенно установленный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3.2.3</w:t>
      </w:r>
      <w:proofErr w:type="gramStart"/>
      <w:r w:rsidRPr="00284FA4">
        <w:rPr>
          <w:color w:val="auto"/>
          <w:sz w:val="28"/>
          <w:szCs w:val="28"/>
        </w:rPr>
        <w:t xml:space="preserve"> С</w:t>
      </w:r>
      <w:proofErr w:type="gramEnd"/>
      <w:r w:rsidRPr="00284FA4">
        <w:rPr>
          <w:color w:val="auto"/>
          <w:sz w:val="28"/>
          <w:szCs w:val="28"/>
        </w:rPr>
        <w:t>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действия, необходимые для государственной регистрации перехода права собств</w:t>
      </w:r>
      <w:r w:rsidR="00284FA4">
        <w:rPr>
          <w:color w:val="auto"/>
          <w:sz w:val="28"/>
          <w:szCs w:val="28"/>
        </w:rPr>
        <w:t>енности на Объект к Покупателю.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3.2.4</w:t>
      </w:r>
      <w:proofErr w:type="gramStart"/>
      <w:r w:rsidRPr="00284FA4">
        <w:rPr>
          <w:color w:val="auto"/>
          <w:sz w:val="28"/>
          <w:szCs w:val="28"/>
        </w:rPr>
        <w:t xml:space="preserve"> В</w:t>
      </w:r>
      <w:proofErr w:type="gramEnd"/>
      <w:r w:rsidRPr="00284FA4">
        <w:rPr>
          <w:color w:val="auto"/>
          <w:sz w:val="28"/>
          <w:szCs w:val="28"/>
        </w:rPr>
        <w:t xml:space="preserve"> срок ____________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муниципальной регистрации </w:t>
      </w:r>
      <w:r w:rsidR="00284FA4">
        <w:rPr>
          <w:color w:val="auto"/>
          <w:sz w:val="28"/>
          <w:szCs w:val="28"/>
        </w:rPr>
        <w:t>права.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 xml:space="preserve">3.2.5 Надлежащим образом исполнять все свои обязанности, предусмотренные настоящим Договором и вытекающие из условий последнего и </w:t>
      </w:r>
      <w:r w:rsidR="00284FA4">
        <w:rPr>
          <w:color w:val="auto"/>
          <w:sz w:val="28"/>
          <w:szCs w:val="28"/>
        </w:rPr>
        <w:t>существа отношений с Продавцом.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3.2.6</w:t>
      </w:r>
      <w:proofErr w:type="gramStart"/>
      <w:r w:rsidRPr="00284FA4">
        <w:rPr>
          <w:color w:val="auto"/>
          <w:sz w:val="28"/>
          <w:szCs w:val="28"/>
        </w:rPr>
        <w:t xml:space="preserve"> О</w:t>
      </w:r>
      <w:proofErr w:type="gramEnd"/>
      <w:r w:rsidRPr="00284FA4">
        <w:rPr>
          <w:color w:val="auto"/>
          <w:sz w:val="28"/>
          <w:szCs w:val="28"/>
        </w:rPr>
        <w:t xml:space="preserve">существлять охранное обязательство ____________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 в случае, если Объект является объектом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center"/>
        <w:rPr>
          <w:color w:val="auto"/>
          <w:sz w:val="28"/>
          <w:szCs w:val="28"/>
        </w:rPr>
      </w:pPr>
      <w:r w:rsidRPr="00284FA4">
        <w:rPr>
          <w:b/>
          <w:bCs/>
          <w:color w:val="auto"/>
          <w:sz w:val="28"/>
          <w:szCs w:val="28"/>
        </w:rPr>
        <w:t>4. Возникновение права собственности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4.1 Право собственности на Объект недвижимости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</w:t>
      </w:r>
      <w:r w:rsidR="00284FA4">
        <w:rPr>
          <w:color w:val="auto"/>
          <w:sz w:val="28"/>
          <w:szCs w:val="28"/>
        </w:rPr>
        <w:t>тельством Российской Федерации.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4.2 Риск случайной гибели или случайного повреждения Объекта переходит к Покупателю с момента передачи Объекта недвижимости по Акту приема-передачи, подписанному уполномоченными представителями Покупателя и Продавца, за исключением случая обеспечения исполнения обязательств по настоящему Договору со стороны Покупателя залогом указанного имуще</w:t>
      </w:r>
      <w:r w:rsidR="00284FA4">
        <w:rPr>
          <w:color w:val="auto"/>
          <w:sz w:val="28"/>
          <w:szCs w:val="28"/>
        </w:rPr>
        <w:t>ства.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center"/>
        <w:rPr>
          <w:color w:val="auto"/>
          <w:sz w:val="28"/>
          <w:szCs w:val="28"/>
        </w:rPr>
      </w:pPr>
      <w:r w:rsidRPr="00284FA4">
        <w:rPr>
          <w:b/>
          <w:bCs/>
          <w:color w:val="auto"/>
          <w:sz w:val="28"/>
          <w:szCs w:val="28"/>
        </w:rPr>
        <w:t>5. Особые условия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5.1 Договор вступает в действие со дня его подписания уполномоченными представителями Сторон и действует до исполнения Сторонами всех</w:t>
      </w:r>
      <w:r w:rsidR="00284FA4">
        <w:rPr>
          <w:color w:val="auto"/>
          <w:sz w:val="28"/>
          <w:szCs w:val="28"/>
        </w:rPr>
        <w:t xml:space="preserve"> принятых на себя обязательств.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5.2</w:t>
      </w:r>
      <w:proofErr w:type="gramStart"/>
      <w:r w:rsidRPr="00284FA4">
        <w:rPr>
          <w:color w:val="auto"/>
          <w:sz w:val="28"/>
          <w:szCs w:val="28"/>
        </w:rPr>
        <w:t xml:space="preserve"> В</w:t>
      </w:r>
      <w:proofErr w:type="gramEnd"/>
      <w:r w:rsidRPr="00284FA4">
        <w:rPr>
          <w:color w:val="auto"/>
          <w:sz w:val="28"/>
          <w:szCs w:val="28"/>
        </w:rPr>
        <w:t xml:space="preserve"> случае обеспечения исполнения обязательств Покупателя по настоящему Договору к залогу применяются соответствующие положения действующего законод</w:t>
      </w:r>
      <w:r w:rsidR="00284FA4">
        <w:rPr>
          <w:color w:val="auto"/>
          <w:sz w:val="28"/>
          <w:szCs w:val="28"/>
        </w:rPr>
        <w:t>ательства Российской Федерации.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lastRenderedPageBreak/>
        <w:t>5.3 Стороны подтверждают выполнение условий, установленных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center"/>
        <w:rPr>
          <w:color w:val="auto"/>
          <w:sz w:val="28"/>
          <w:szCs w:val="28"/>
        </w:rPr>
      </w:pPr>
      <w:r w:rsidRPr="00284FA4">
        <w:rPr>
          <w:b/>
          <w:bCs/>
          <w:color w:val="auto"/>
          <w:sz w:val="28"/>
          <w:szCs w:val="28"/>
        </w:rPr>
        <w:t>6. Ответственность Сторон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 xml:space="preserve">6.1 Стороны несут ответственность в порядке, предусмотренном законодательством Российской Федерации, за предоставление информации, не соответствующей действительности, за непредставление информации, которая известна, либо должна быть известна, и имевшей существенное значение для </w:t>
      </w:r>
      <w:r w:rsidR="00284FA4">
        <w:rPr>
          <w:color w:val="auto"/>
          <w:sz w:val="28"/>
          <w:szCs w:val="28"/>
        </w:rPr>
        <w:t>Сторон при заключении Договора.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6.2</w:t>
      </w:r>
      <w:proofErr w:type="gramStart"/>
      <w:r w:rsidRPr="00284FA4">
        <w:rPr>
          <w:color w:val="auto"/>
          <w:sz w:val="28"/>
          <w:szCs w:val="28"/>
        </w:rPr>
        <w:t xml:space="preserve"> В</w:t>
      </w:r>
      <w:proofErr w:type="gramEnd"/>
      <w:r w:rsidRPr="00284FA4">
        <w:rPr>
          <w:color w:val="auto"/>
          <w:sz w:val="28"/>
          <w:szCs w:val="28"/>
        </w:rPr>
        <w:t xml:space="preserve">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</w:t>
      </w:r>
      <w:r w:rsidR="00284FA4">
        <w:rPr>
          <w:color w:val="auto"/>
          <w:sz w:val="28"/>
          <w:szCs w:val="28"/>
        </w:rPr>
        <w:t>тельством Российской Федерации.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6.3</w:t>
      </w:r>
      <w:proofErr w:type="gramStart"/>
      <w:r w:rsidRPr="00284FA4">
        <w:rPr>
          <w:color w:val="auto"/>
          <w:sz w:val="28"/>
          <w:szCs w:val="28"/>
        </w:rPr>
        <w:t xml:space="preserve"> З</w:t>
      </w:r>
      <w:proofErr w:type="gramEnd"/>
      <w:r w:rsidRPr="00284FA4">
        <w:rPr>
          <w:color w:val="auto"/>
          <w:sz w:val="28"/>
          <w:szCs w:val="28"/>
        </w:rPr>
        <w:t>а нарушение срока внесения платежей, указанных в п.п.2.1-2.2 Договора, Покупатель выплачивает неустойку в виде пени в размере ____________ % от суммы, подлежащей оплате, за каждый день просрочки. При этом денежные средства, подлежащие возмещению, взыскиваются в</w:t>
      </w:r>
      <w:r w:rsidR="00284FA4">
        <w:rPr>
          <w:color w:val="auto"/>
          <w:sz w:val="28"/>
          <w:szCs w:val="28"/>
        </w:rPr>
        <w:t xml:space="preserve"> полном объеме сверх неустойки.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6.4</w:t>
      </w:r>
      <w:proofErr w:type="gramStart"/>
      <w:r w:rsidRPr="00284FA4">
        <w:rPr>
          <w:color w:val="auto"/>
          <w:sz w:val="28"/>
          <w:szCs w:val="28"/>
        </w:rPr>
        <w:t xml:space="preserve"> П</w:t>
      </w:r>
      <w:proofErr w:type="gramEnd"/>
      <w:r w:rsidRPr="00284FA4">
        <w:rPr>
          <w:color w:val="auto"/>
          <w:sz w:val="28"/>
          <w:szCs w:val="28"/>
        </w:rPr>
        <w:t>ри просрочке Продавцом срока исполнения обязательства, указанного в пункте 1.5 настоящего Договора, Продавец уплачивает Покупателю неустойку в виде пени в размере ____________ % от цены продажи Об</w:t>
      </w:r>
      <w:r w:rsidR="00284FA4">
        <w:rPr>
          <w:color w:val="auto"/>
          <w:sz w:val="28"/>
          <w:szCs w:val="28"/>
        </w:rPr>
        <w:t>ъекта за каждый день просрочки.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6.5 Односторонний отказ Продавца от исполнения Договора возможен в случае Просрочки Покупателем платежа на срок ____________ по истечении Срока, указанного в п.2.2 Договора.</w:t>
      </w:r>
    </w:p>
    <w:p w:rsidR="00781889" w:rsidRPr="00284FA4" w:rsidRDefault="00781889" w:rsidP="00781889">
      <w:pPr>
        <w:pStyle w:val="Default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84FA4">
        <w:rPr>
          <w:b/>
          <w:bCs/>
          <w:color w:val="auto"/>
          <w:sz w:val="28"/>
          <w:szCs w:val="28"/>
        </w:rPr>
        <w:t>7. Прочие условия</w:t>
      </w:r>
    </w:p>
    <w:p w:rsidR="00781889" w:rsidRPr="00284FA4" w:rsidRDefault="00781889" w:rsidP="00781889">
      <w:pPr>
        <w:pStyle w:val="Default"/>
        <w:rPr>
          <w:color w:val="auto"/>
          <w:sz w:val="28"/>
          <w:szCs w:val="28"/>
        </w:rPr>
      </w:pP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7.1 Последующее отчуждение Объекта полностью или по частям (долям в праве общей собственности на Объект) влечет переход к новым собственникам соответствую</w:t>
      </w:r>
      <w:r w:rsidR="00284FA4">
        <w:rPr>
          <w:color w:val="auto"/>
          <w:sz w:val="28"/>
          <w:szCs w:val="28"/>
        </w:rPr>
        <w:t>щих обязательств (обременении).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7.2</w:t>
      </w:r>
      <w:proofErr w:type="gramStart"/>
      <w:r w:rsidRPr="00284FA4">
        <w:rPr>
          <w:color w:val="auto"/>
          <w:sz w:val="28"/>
          <w:szCs w:val="28"/>
        </w:rPr>
        <w:t xml:space="preserve"> В</w:t>
      </w:r>
      <w:proofErr w:type="gramEnd"/>
      <w:r w:rsidRPr="00284FA4">
        <w:rPr>
          <w:color w:val="auto"/>
          <w:sz w:val="28"/>
          <w:szCs w:val="28"/>
        </w:rPr>
        <w:t>се изменения и дополнения к настоящему Договору действительны, если они совершены в письменной форме и подписаны уполномо</w:t>
      </w:r>
      <w:r w:rsidR="00284FA4">
        <w:rPr>
          <w:color w:val="auto"/>
          <w:sz w:val="28"/>
          <w:szCs w:val="28"/>
        </w:rPr>
        <w:t>ченными представителями Сторон.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7.3</w:t>
      </w:r>
      <w:proofErr w:type="gramStart"/>
      <w:r w:rsidRPr="00284FA4">
        <w:rPr>
          <w:color w:val="auto"/>
          <w:sz w:val="28"/>
          <w:szCs w:val="28"/>
        </w:rPr>
        <w:t xml:space="preserve"> В</w:t>
      </w:r>
      <w:proofErr w:type="gramEnd"/>
      <w:r w:rsidRPr="00284FA4">
        <w:rPr>
          <w:color w:val="auto"/>
          <w:sz w:val="28"/>
          <w:szCs w:val="28"/>
        </w:rPr>
        <w:t>о всем, что не урегулировано Договором, Стороны руководствуются действующим законодательством Российской Федерации. Односторонний отказ Сторон от исполнения настоящего Договора не допускается, кроме случая, устан</w:t>
      </w:r>
      <w:r w:rsidR="00284FA4">
        <w:rPr>
          <w:color w:val="auto"/>
          <w:sz w:val="28"/>
          <w:szCs w:val="28"/>
        </w:rPr>
        <w:t>овленного пунктом 6.5 Договора.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7.4</w:t>
      </w:r>
      <w:proofErr w:type="gramStart"/>
      <w:r w:rsidRPr="00284FA4">
        <w:rPr>
          <w:color w:val="auto"/>
          <w:sz w:val="28"/>
          <w:szCs w:val="28"/>
        </w:rPr>
        <w:t xml:space="preserve"> В</w:t>
      </w:r>
      <w:proofErr w:type="gramEnd"/>
      <w:r w:rsidRPr="00284FA4">
        <w:rPr>
          <w:color w:val="auto"/>
          <w:sz w:val="28"/>
          <w:szCs w:val="28"/>
        </w:rPr>
        <w:t>се споры по настоящему Договору подлежат рассмотрен</w:t>
      </w:r>
      <w:r w:rsidR="00284FA4">
        <w:rPr>
          <w:color w:val="auto"/>
          <w:sz w:val="28"/>
          <w:szCs w:val="28"/>
        </w:rPr>
        <w:t>ию и разрешению в ____________.</w:t>
      </w:r>
    </w:p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  <w:r w:rsidRPr="00284FA4">
        <w:rPr>
          <w:color w:val="auto"/>
          <w:sz w:val="28"/>
          <w:szCs w:val="28"/>
        </w:rPr>
        <w:t>7.5 Договор составлен в трех экземплярах, имеющих одинаковую юридическую силу: один экземпляр - для Покупателя, один - для Продавца, один - для государственного регистрирующего органа.</w:t>
      </w:r>
    </w:p>
    <w:p w:rsidR="00781889" w:rsidRPr="00284FA4" w:rsidRDefault="00781889" w:rsidP="00781889">
      <w:pPr>
        <w:tabs>
          <w:tab w:val="center" w:pos="3702"/>
          <w:tab w:val="center" w:pos="5743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1889" w:rsidRPr="00284FA4" w:rsidRDefault="00781889" w:rsidP="00781889">
      <w:pPr>
        <w:tabs>
          <w:tab w:val="center" w:pos="3702"/>
          <w:tab w:val="center" w:pos="574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8.</w:t>
      </w:r>
      <w:r w:rsidRPr="00284FA4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>Адреса и реквизиты Сторон</w:t>
      </w:r>
    </w:p>
    <w:p w:rsidR="00781889" w:rsidRPr="00284FA4" w:rsidRDefault="00781889" w:rsidP="00781889">
      <w:pPr>
        <w:ind w:left="281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84FA4">
              <w:rPr>
                <w:b/>
                <w:color w:val="auto"/>
                <w:sz w:val="28"/>
                <w:szCs w:val="28"/>
              </w:rPr>
              <w:lastRenderedPageBreak/>
              <w:t>ПРОДАВЕЦ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284FA4">
              <w:rPr>
                <w:b/>
                <w:color w:val="auto"/>
                <w:sz w:val="28"/>
                <w:szCs w:val="28"/>
              </w:rPr>
              <w:t>ПОКУПАТЕЛЬ</w:t>
            </w:r>
          </w:p>
        </w:tc>
      </w:tr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____________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____________</w:t>
            </w:r>
          </w:p>
        </w:tc>
      </w:tr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284FA4">
              <w:rPr>
                <w:color w:val="auto"/>
                <w:sz w:val="28"/>
                <w:szCs w:val="28"/>
              </w:rPr>
              <w:t>Адрес</w:t>
            </w:r>
            <w:proofErr w:type="spellEnd"/>
            <w:r w:rsidRPr="00284FA4">
              <w:rPr>
                <w:color w:val="auto"/>
                <w:sz w:val="28"/>
                <w:szCs w:val="28"/>
              </w:rPr>
              <w:t xml:space="preserve"> ____________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284FA4">
              <w:rPr>
                <w:color w:val="auto"/>
                <w:sz w:val="28"/>
                <w:szCs w:val="28"/>
              </w:rPr>
              <w:t>Адрес</w:t>
            </w:r>
            <w:proofErr w:type="spellEnd"/>
            <w:r w:rsidRPr="00284FA4">
              <w:rPr>
                <w:color w:val="auto"/>
                <w:sz w:val="28"/>
                <w:szCs w:val="28"/>
              </w:rPr>
              <w:t xml:space="preserve"> ____________</w:t>
            </w:r>
          </w:p>
        </w:tc>
      </w:tr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ИНН ____________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ИНН ____________</w:t>
            </w:r>
          </w:p>
        </w:tc>
      </w:tr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ОГРН ____________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ОГРН ____________</w:t>
            </w:r>
          </w:p>
        </w:tc>
      </w:tr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КПП ____________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КПП ____________</w:t>
            </w:r>
          </w:p>
        </w:tc>
      </w:tr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Р/с ____________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Р/с ____________</w:t>
            </w:r>
          </w:p>
        </w:tc>
      </w:tr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К/с____________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К/с____________</w:t>
            </w:r>
          </w:p>
        </w:tc>
      </w:tr>
      <w:tr w:rsidR="00284FA4" w:rsidRPr="00284FA4" w:rsidTr="000A4B2A">
        <w:trPr>
          <w:trHeight w:val="397"/>
        </w:trPr>
        <w:tc>
          <w:tcPr>
            <w:tcW w:w="5128" w:type="dxa"/>
          </w:tcPr>
          <w:p w:rsidR="00781889" w:rsidRPr="00284FA4" w:rsidRDefault="00781889" w:rsidP="000A4B2A">
            <w:pPr>
              <w:pStyle w:val="Default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БИК____________</w:t>
            </w:r>
          </w:p>
        </w:tc>
        <w:tc>
          <w:tcPr>
            <w:tcW w:w="5129" w:type="dxa"/>
          </w:tcPr>
          <w:p w:rsidR="00781889" w:rsidRPr="00284FA4" w:rsidRDefault="00781889" w:rsidP="000A4B2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4FA4">
              <w:rPr>
                <w:color w:val="auto"/>
                <w:sz w:val="28"/>
                <w:szCs w:val="28"/>
              </w:rPr>
              <w:t>БИК____________</w:t>
            </w:r>
          </w:p>
        </w:tc>
      </w:tr>
    </w:tbl>
    <w:p w:rsidR="00781889" w:rsidRPr="00284FA4" w:rsidRDefault="00781889" w:rsidP="00781889">
      <w:pPr>
        <w:pStyle w:val="Default"/>
        <w:jc w:val="both"/>
        <w:rPr>
          <w:color w:val="auto"/>
          <w:sz w:val="28"/>
          <w:szCs w:val="28"/>
        </w:rPr>
      </w:pPr>
    </w:p>
    <w:p w:rsidR="00781889" w:rsidRPr="00284FA4" w:rsidRDefault="00781889" w:rsidP="00781889">
      <w:pPr>
        <w:ind w:right="636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4FA4">
        <w:rPr>
          <w:rFonts w:ascii="Times New Roman" w:hAnsi="Times New Roman" w:cs="Times New Roman"/>
          <w:color w:val="auto"/>
          <w:sz w:val="28"/>
          <w:szCs w:val="28"/>
        </w:rPr>
        <w:t>(Ф.И.О. должность уполномоченного</w:t>
      </w:r>
      <w:proofErr w:type="gramEnd"/>
    </w:p>
    <w:p w:rsidR="00781889" w:rsidRPr="00284FA4" w:rsidRDefault="00781889" w:rsidP="00781889">
      <w:pPr>
        <w:ind w:right="636"/>
        <w:rPr>
          <w:rFonts w:ascii="Times New Roman" w:hAnsi="Times New Roman" w:cs="Times New Roman"/>
          <w:color w:val="auto"/>
          <w:sz w:val="28"/>
          <w:szCs w:val="28"/>
        </w:rPr>
      </w:pPr>
      <w:r w:rsidRPr="00284FA4">
        <w:rPr>
          <w:rFonts w:ascii="Times New Roman" w:hAnsi="Times New Roman" w:cs="Times New Roman"/>
          <w:color w:val="auto"/>
          <w:sz w:val="28"/>
          <w:szCs w:val="28"/>
        </w:rPr>
        <w:t>сотрудника)</w:t>
      </w:r>
    </w:p>
    <w:sectPr w:rsidR="00781889" w:rsidRPr="00284FA4" w:rsidSect="009A18B7">
      <w:headerReference w:type="default" r:id="rId17"/>
      <w:pgSz w:w="11900" w:h="16840"/>
      <w:pgMar w:top="709" w:right="542" w:bottom="426" w:left="1085" w:header="0" w:footer="4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ED" w:rsidRDefault="00A82DED" w:rsidP="000B15DB">
      <w:r>
        <w:separator/>
      </w:r>
    </w:p>
  </w:endnote>
  <w:endnote w:type="continuationSeparator" w:id="0">
    <w:p w:rsidR="00A82DED" w:rsidRDefault="00A82DED" w:rsidP="000B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ED" w:rsidRDefault="00A82DED"/>
  </w:footnote>
  <w:footnote w:type="continuationSeparator" w:id="0">
    <w:p w:rsidR="00A82DED" w:rsidRDefault="00A82D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64" w:rsidRDefault="00A82DE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5pt;margin-top:30.45pt;width:4.8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01F64" w:rsidRDefault="00C01F64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FD0"/>
    <w:multiLevelType w:val="multilevel"/>
    <w:tmpl w:val="9014C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35928"/>
    <w:multiLevelType w:val="multilevel"/>
    <w:tmpl w:val="2E409148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36892"/>
    <w:multiLevelType w:val="multilevel"/>
    <w:tmpl w:val="F59E3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139DC"/>
    <w:multiLevelType w:val="multilevel"/>
    <w:tmpl w:val="E85A8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2164C"/>
    <w:multiLevelType w:val="multilevel"/>
    <w:tmpl w:val="0A2C7A9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C7ECA"/>
    <w:multiLevelType w:val="multilevel"/>
    <w:tmpl w:val="C498AC5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353D0"/>
    <w:multiLevelType w:val="multilevel"/>
    <w:tmpl w:val="2CA4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D405CB"/>
    <w:multiLevelType w:val="multilevel"/>
    <w:tmpl w:val="F12CB85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BF5A13"/>
    <w:multiLevelType w:val="multilevel"/>
    <w:tmpl w:val="97D44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21929"/>
    <w:multiLevelType w:val="multilevel"/>
    <w:tmpl w:val="C290C2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4625C"/>
    <w:multiLevelType w:val="multilevel"/>
    <w:tmpl w:val="72CC60E6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D4094E"/>
    <w:multiLevelType w:val="multilevel"/>
    <w:tmpl w:val="4B02DF2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FD47C2"/>
    <w:multiLevelType w:val="multilevel"/>
    <w:tmpl w:val="502AEA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F34482"/>
    <w:multiLevelType w:val="multilevel"/>
    <w:tmpl w:val="F6C450D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A364F3"/>
    <w:multiLevelType w:val="multilevel"/>
    <w:tmpl w:val="C10A18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5472F3"/>
    <w:multiLevelType w:val="multilevel"/>
    <w:tmpl w:val="339076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BD32FB"/>
    <w:multiLevelType w:val="multilevel"/>
    <w:tmpl w:val="0C0CA4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9F399E"/>
    <w:multiLevelType w:val="multilevel"/>
    <w:tmpl w:val="562C339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427B31"/>
    <w:multiLevelType w:val="multilevel"/>
    <w:tmpl w:val="A6CEDE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A23778"/>
    <w:multiLevelType w:val="multilevel"/>
    <w:tmpl w:val="7E924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5"/>
  </w:num>
  <w:num w:numId="17">
    <w:abstractNumId w:val="17"/>
  </w:num>
  <w:num w:numId="18">
    <w:abstractNumId w:val="3"/>
  </w:num>
  <w:num w:numId="19">
    <w:abstractNumId w:val="10"/>
  </w:num>
  <w:num w:numId="20">
    <w:abstractNumId w:val="2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15DB"/>
    <w:rsid w:val="00065BA3"/>
    <w:rsid w:val="00084147"/>
    <w:rsid w:val="00094B2D"/>
    <w:rsid w:val="000A4B2A"/>
    <w:rsid w:val="000B15DB"/>
    <w:rsid w:val="000F02C2"/>
    <w:rsid w:val="001537ED"/>
    <w:rsid w:val="00170551"/>
    <w:rsid w:val="002032D6"/>
    <w:rsid w:val="00212F7A"/>
    <w:rsid w:val="00244903"/>
    <w:rsid w:val="00277AEC"/>
    <w:rsid w:val="00284FA4"/>
    <w:rsid w:val="002C6B39"/>
    <w:rsid w:val="00314646"/>
    <w:rsid w:val="0037745C"/>
    <w:rsid w:val="003875D0"/>
    <w:rsid w:val="00392081"/>
    <w:rsid w:val="00411185"/>
    <w:rsid w:val="00471702"/>
    <w:rsid w:val="00484F2E"/>
    <w:rsid w:val="0048726A"/>
    <w:rsid w:val="004A7A19"/>
    <w:rsid w:val="004D1BAF"/>
    <w:rsid w:val="004F320A"/>
    <w:rsid w:val="005201F7"/>
    <w:rsid w:val="00530FE0"/>
    <w:rsid w:val="00540DDE"/>
    <w:rsid w:val="0056331F"/>
    <w:rsid w:val="005931E7"/>
    <w:rsid w:val="00593E0C"/>
    <w:rsid w:val="005E1980"/>
    <w:rsid w:val="005E775C"/>
    <w:rsid w:val="00630AC8"/>
    <w:rsid w:val="00651D37"/>
    <w:rsid w:val="00680BD3"/>
    <w:rsid w:val="006C6D2C"/>
    <w:rsid w:val="007448B5"/>
    <w:rsid w:val="007554FF"/>
    <w:rsid w:val="00780540"/>
    <w:rsid w:val="00781889"/>
    <w:rsid w:val="00791C74"/>
    <w:rsid w:val="007B2975"/>
    <w:rsid w:val="007E7085"/>
    <w:rsid w:val="0080748D"/>
    <w:rsid w:val="00842635"/>
    <w:rsid w:val="0085754F"/>
    <w:rsid w:val="0088100B"/>
    <w:rsid w:val="008A77D3"/>
    <w:rsid w:val="008B42F9"/>
    <w:rsid w:val="0090758B"/>
    <w:rsid w:val="009125D4"/>
    <w:rsid w:val="0093275D"/>
    <w:rsid w:val="00956990"/>
    <w:rsid w:val="0098322E"/>
    <w:rsid w:val="00996ACD"/>
    <w:rsid w:val="009A18B7"/>
    <w:rsid w:val="009A60BA"/>
    <w:rsid w:val="00A05050"/>
    <w:rsid w:val="00A6298E"/>
    <w:rsid w:val="00A82DED"/>
    <w:rsid w:val="00B4016C"/>
    <w:rsid w:val="00B81A6C"/>
    <w:rsid w:val="00B83B71"/>
    <w:rsid w:val="00BF2CD9"/>
    <w:rsid w:val="00BF5FA2"/>
    <w:rsid w:val="00C01F64"/>
    <w:rsid w:val="00C07ED9"/>
    <w:rsid w:val="00C81D21"/>
    <w:rsid w:val="00CD45D1"/>
    <w:rsid w:val="00CE3138"/>
    <w:rsid w:val="00D05D12"/>
    <w:rsid w:val="00D179D9"/>
    <w:rsid w:val="00E0339E"/>
    <w:rsid w:val="00E06B62"/>
    <w:rsid w:val="00E45695"/>
    <w:rsid w:val="00E63D35"/>
    <w:rsid w:val="00E73D57"/>
    <w:rsid w:val="00EA2DB5"/>
    <w:rsid w:val="00EC1800"/>
    <w:rsid w:val="00F05086"/>
    <w:rsid w:val="00F14C24"/>
    <w:rsid w:val="00F16BCE"/>
    <w:rsid w:val="00F274DF"/>
    <w:rsid w:val="00FC2979"/>
    <w:rsid w:val="00FD746D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5D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81889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B15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B1B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0B15DB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B15DB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B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B1B"/>
      <w:sz w:val="15"/>
      <w:szCs w:val="15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0B1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sid w:val="000B15DB"/>
    <w:pPr>
      <w:jc w:val="center"/>
    </w:pPr>
    <w:rPr>
      <w:rFonts w:ascii="Times New Roman" w:eastAsia="Times New Roman" w:hAnsi="Times New Roman" w:cs="Times New Roman"/>
      <w:i/>
      <w:iCs/>
      <w:color w:val="1A1B1B"/>
      <w:sz w:val="19"/>
      <w:szCs w:val="19"/>
    </w:rPr>
  </w:style>
  <w:style w:type="paragraph" w:customStyle="1" w:styleId="11">
    <w:name w:val="Основной текст1"/>
    <w:basedOn w:val="a"/>
    <w:link w:val="a3"/>
    <w:rsid w:val="000B15D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0B15DB"/>
    <w:rPr>
      <w:rFonts w:ascii="Arial" w:eastAsia="Arial" w:hAnsi="Arial" w:cs="Arial"/>
      <w:color w:val="EBEBEB"/>
      <w:sz w:val="13"/>
      <w:szCs w:val="13"/>
    </w:rPr>
  </w:style>
  <w:style w:type="paragraph" w:customStyle="1" w:styleId="20">
    <w:name w:val="Основной текст (2)"/>
    <w:basedOn w:val="a"/>
    <w:link w:val="2"/>
    <w:rsid w:val="000B15DB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0B15DB"/>
    <w:pPr>
      <w:spacing w:after="400" w:line="293" w:lineRule="auto"/>
      <w:ind w:firstLine="3940"/>
    </w:pPr>
    <w:rPr>
      <w:rFonts w:ascii="Arial" w:eastAsia="Arial" w:hAnsi="Arial" w:cs="Arial"/>
      <w:color w:val="1A1B1B"/>
      <w:sz w:val="13"/>
      <w:szCs w:val="13"/>
    </w:rPr>
  </w:style>
  <w:style w:type="paragraph" w:customStyle="1" w:styleId="50">
    <w:name w:val="Основной текст (5)"/>
    <w:basedOn w:val="a"/>
    <w:link w:val="5"/>
    <w:rsid w:val="000B15DB"/>
    <w:pPr>
      <w:spacing w:line="276" w:lineRule="auto"/>
      <w:ind w:left="3180"/>
    </w:pPr>
    <w:rPr>
      <w:rFonts w:ascii="Times New Roman" w:eastAsia="Times New Roman" w:hAnsi="Times New Roman" w:cs="Times New Roman"/>
      <w:color w:val="1A1B1B"/>
      <w:sz w:val="15"/>
      <w:szCs w:val="15"/>
    </w:rPr>
  </w:style>
  <w:style w:type="paragraph" w:customStyle="1" w:styleId="13">
    <w:name w:val="Заголовок №1"/>
    <w:basedOn w:val="a"/>
    <w:link w:val="12"/>
    <w:rsid w:val="000B15D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B15DB"/>
    <w:pPr>
      <w:spacing w:after="46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0B15D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B15D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E0339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E033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E033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39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E31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3138"/>
    <w:rPr>
      <w:color w:val="000000"/>
    </w:rPr>
  </w:style>
  <w:style w:type="paragraph" w:styleId="ae">
    <w:name w:val="footer"/>
    <w:basedOn w:val="a"/>
    <w:link w:val="af"/>
    <w:uiPriority w:val="99"/>
    <w:unhideWhenUsed/>
    <w:rsid w:val="00CE31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313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818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customStyle="1" w:styleId="ConsPlusNormal">
    <w:name w:val="ConsPlusNormal"/>
    <w:link w:val="ConsPlusNormal0"/>
    <w:uiPriority w:val="99"/>
    <w:rsid w:val="00781889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Title">
    <w:name w:val="ConsPlusTitle"/>
    <w:uiPriority w:val="99"/>
    <w:rsid w:val="00781889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  <w:style w:type="paragraph" w:customStyle="1" w:styleId="ConsPlusNonformat">
    <w:name w:val="ConsPlusNonformat"/>
    <w:uiPriority w:val="99"/>
    <w:rsid w:val="00781889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f0">
    <w:name w:val="Normal (Web)"/>
    <w:basedOn w:val="a"/>
    <w:uiPriority w:val="99"/>
    <w:rsid w:val="00781889"/>
    <w:pPr>
      <w:widowControl/>
      <w:suppressAutoHyphens/>
      <w:spacing w:before="280" w:after="280"/>
    </w:pPr>
    <w:rPr>
      <w:rFonts w:ascii="Calibri" w:eastAsia="Times New Roman" w:hAnsi="Calibri" w:cs="Calibri"/>
      <w:color w:val="auto"/>
      <w:lang w:eastAsia="ar-SA" w:bidi="ar-SA"/>
    </w:rPr>
  </w:style>
  <w:style w:type="paragraph" w:styleId="af1">
    <w:name w:val="List Paragraph"/>
    <w:basedOn w:val="a"/>
    <w:uiPriority w:val="34"/>
    <w:qFormat/>
    <w:rsid w:val="00781889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customStyle="1" w:styleId="TableGrid">
    <w:name w:val="TableGrid"/>
    <w:rsid w:val="00781889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8188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f2">
    <w:name w:val="Table Grid"/>
    <w:basedOn w:val="a1"/>
    <w:uiPriority w:val="39"/>
    <w:rsid w:val="007818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78188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81889"/>
    <w:pPr>
      <w:widowControl/>
      <w:spacing w:after="16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81889"/>
    <w:rPr>
      <w:rFonts w:asciiTheme="minorHAnsi" w:eastAsiaTheme="minorEastAsia" w:hAnsiTheme="minorHAnsi" w:cstheme="minorBidi"/>
      <w:sz w:val="20"/>
      <w:szCs w:val="20"/>
      <w:lang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818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81889"/>
    <w:rPr>
      <w:rFonts w:asciiTheme="minorHAnsi" w:eastAsiaTheme="minorEastAsia" w:hAnsiTheme="minorHAnsi" w:cstheme="minorBidi"/>
      <w:b/>
      <w:bCs/>
      <w:sz w:val="20"/>
      <w:szCs w:val="20"/>
      <w:lang w:bidi="ar-SA"/>
    </w:rPr>
  </w:style>
  <w:style w:type="paragraph" w:styleId="af8">
    <w:name w:val="No Spacing"/>
    <w:uiPriority w:val="1"/>
    <w:qFormat/>
    <w:rsid w:val="0078188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14">
    <w:name w:val="Абзац списка1"/>
    <w:basedOn w:val="a"/>
    <w:rsid w:val="0078188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f9">
    <w:name w:val="Hyperlink"/>
    <w:basedOn w:val="a0"/>
    <w:uiPriority w:val="99"/>
    <w:unhideWhenUsed/>
    <w:rsid w:val="00781889"/>
    <w:rPr>
      <w:color w:val="0000FF" w:themeColor="hyperlink"/>
      <w:u w:val="single"/>
    </w:rPr>
  </w:style>
  <w:style w:type="paragraph" w:customStyle="1" w:styleId="23">
    <w:name w:val="Обычный2"/>
    <w:rsid w:val="00781889"/>
    <w:pPr>
      <w:widowControl/>
    </w:pPr>
    <w:rPr>
      <w:rFonts w:ascii="Times New Roman" w:eastAsia="ヒラギノ角ゴ Pro W3" w:hAnsi="Times New Roman" w:cs="Times New Roman"/>
      <w:color w:val="000000"/>
      <w:szCs w:val="20"/>
      <w:lang w:bidi="ar-SA"/>
    </w:rPr>
  </w:style>
  <w:style w:type="character" w:customStyle="1" w:styleId="b-serp-urlitem">
    <w:name w:val="b-serp-url__item"/>
    <w:rsid w:val="00781889"/>
  </w:style>
  <w:style w:type="character" w:customStyle="1" w:styleId="ConsPlusNormal0">
    <w:name w:val="ConsPlusNormal Знак"/>
    <w:link w:val="ConsPlusNormal"/>
    <w:uiPriority w:val="99"/>
    <w:locked/>
    <w:rsid w:val="00781889"/>
    <w:rPr>
      <w:rFonts w:ascii="Times New Roman" w:eastAsiaTheme="minorEastAsia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67&amp;n=100681&amp;date=13.09.2021&amp;dst=100022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00681&amp;date=13.09.2021&amp;dst=100022&amp;fie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193&amp;date=14.09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193&amp;date=14.09.2021&amp;dst=100278&amp;field=134" TargetMode="External"/><Relationship Id="rId10" Type="http://schemas.openxmlformats.org/officeDocument/2006/relationships/hyperlink" Target="consultantplus://offline/ref=0B7E9B6085F28D8ECEA17527DB3AB29ED8F86BE576B831C18189F3717Fi67E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9059311710775F996D0595247F03D4A0A50C953B90C2F2A2DB7C2093C9E29B7EEA729939807AAF154F61C4F0ElBZ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14C37-0CB7-4388-A12C-57348AF6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33</Pages>
  <Words>12438</Words>
  <Characters>70901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Кудрявцева Валентина Юрьевна</cp:lastModifiedBy>
  <cp:revision>30</cp:revision>
  <cp:lastPrinted>2024-02-07T05:06:00Z</cp:lastPrinted>
  <dcterms:created xsi:type="dcterms:W3CDTF">2023-04-26T08:29:00Z</dcterms:created>
  <dcterms:modified xsi:type="dcterms:W3CDTF">2024-02-15T04:46:00Z</dcterms:modified>
</cp:coreProperties>
</file>